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978" w:rsidRPr="007F443A" w:rsidRDefault="00B83C02" w:rsidP="00A936B5">
      <w:pPr>
        <w:jc w:val="center"/>
        <w:rPr>
          <w:rFonts w:ascii="Times New Roman" w:hAnsi="Times New Roman" w:cs="Times New Roman"/>
          <w:b/>
          <w:szCs w:val="24"/>
          <w:u w:val="single"/>
          <w:lang w:eastAsia="zh-HK"/>
        </w:rPr>
      </w:pPr>
      <w:r w:rsidRPr="007F443A">
        <w:rPr>
          <w:rFonts w:ascii="Times New Roman" w:hAnsi="Times New Roman" w:cs="Times New Roman"/>
          <w:b/>
          <w:szCs w:val="24"/>
          <w:u w:val="single"/>
          <w:lang w:eastAsia="zh-HK"/>
        </w:rPr>
        <w:t>通識教育科</w:t>
      </w:r>
      <w:r w:rsidR="00A936B5" w:rsidRPr="007F443A">
        <w:rPr>
          <w:rFonts w:ascii="Times New Roman" w:hAnsi="Times New Roman" w:cs="Times New Roman"/>
          <w:u w:val="single"/>
          <w:lang w:eastAsia="zh-HK"/>
        </w:rPr>
        <w:t>「</w:t>
      </w:r>
      <w:r w:rsidR="00A936B5" w:rsidRPr="007F443A">
        <w:rPr>
          <w:rFonts w:ascii="Times New Roman" w:hAnsi="Times New Roman" w:cs="Times New Roman"/>
          <w:b/>
          <w:u w:val="single"/>
        </w:rPr>
        <w:t>視頻學習資源</w:t>
      </w:r>
      <w:r w:rsidR="00A936B5" w:rsidRPr="007F443A">
        <w:rPr>
          <w:rFonts w:ascii="Times New Roman" w:hAnsi="Times New Roman" w:cs="Times New Roman"/>
          <w:b/>
          <w:szCs w:val="24"/>
          <w:u w:val="single"/>
          <w:lang w:eastAsia="zh-HK"/>
        </w:rPr>
        <w:t>」</w:t>
      </w:r>
    </w:p>
    <w:p w:rsidR="008B44D0" w:rsidRPr="007F443A" w:rsidRDefault="008B44D0" w:rsidP="00A936B5">
      <w:pPr>
        <w:jc w:val="center"/>
        <w:rPr>
          <w:rFonts w:ascii="Times New Roman" w:hAnsi="Times New Roman" w:cs="Times New Roman"/>
          <w:b/>
          <w:szCs w:val="24"/>
          <w:u w:val="single"/>
          <w:lang w:eastAsia="zh-HK"/>
        </w:rPr>
      </w:pPr>
    </w:p>
    <w:p w:rsidR="00D65CA0" w:rsidRPr="00737700" w:rsidRDefault="00E473FE" w:rsidP="008B44D0">
      <w:pPr>
        <w:pStyle w:val="a4"/>
        <w:numPr>
          <w:ilvl w:val="0"/>
          <w:numId w:val="32"/>
        </w:numPr>
        <w:snapToGrid w:val="0"/>
        <w:spacing w:line="500" w:lineRule="exact"/>
        <w:ind w:leftChars="0"/>
        <w:jc w:val="both"/>
        <w:rPr>
          <w:rFonts w:ascii="Times New Roman" w:hAnsi="Times New Roman" w:cs="Times New Roman"/>
          <w:b/>
          <w:szCs w:val="24"/>
        </w:rPr>
      </w:pPr>
      <w:r w:rsidRPr="007F443A">
        <w:rPr>
          <w:rFonts w:ascii="Times New Roman" w:hAnsi="Times New Roman" w:cs="Times New Roman"/>
          <w:b/>
          <w:szCs w:val="24"/>
        </w:rPr>
        <w:t>節目名稱</w:t>
      </w:r>
      <w:r w:rsidRPr="007F443A">
        <w:rPr>
          <w:rFonts w:ascii="Times New Roman" w:hAnsi="Times New Roman" w:cs="Times New Roman"/>
          <w:szCs w:val="24"/>
        </w:rPr>
        <w:t>：</w:t>
      </w:r>
      <w:r w:rsidR="008B44D0" w:rsidRPr="007F443A">
        <w:rPr>
          <w:rFonts w:ascii="Times New Roman" w:hAnsi="Times New Roman" w:cs="Times New Roman"/>
          <w:szCs w:val="24"/>
        </w:rPr>
        <w:t>古蹟活化</w:t>
      </w:r>
    </w:p>
    <w:p w:rsidR="00737700" w:rsidRPr="007F443A" w:rsidRDefault="00737700" w:rsidP="00737700">
      <w:pPr>
        <w:pStyle w:val="a4"/>
        <w:snapToGrid w:val="0"/>
        <w:spacing w:line="500" w:lineRule="exact"/>
        <w:ind w:leftChars="0"/>
        <w:jc w:val="both"/>
        <w:rPr>
          <w:rFonts w:ascii="Times New Roman" w:hAnsi="Times New Roman" w:cs="Times New Roman" w:hint="eastAsia"/>
          <w:b/>
          <w:szCs w:val="24"/>
        </w:rPr>
      </w:pPr>
    </w:p>
    <w:p w:rsidR="00E473FE" w:rsidRPr="00737700" w:rsidRDefault="00E473FE" w:rsidP="00737700">
      <w:pPr>
        <w:pStyle w:val="a4"/>
        <w:numPr>
          <w:ilvl w:val="0"/>
          <w:numId w:val="32"/>
        </w:numPr>
        <w:adjustRightInd w:val="0"/>
        <w:snapToGrid w:val="0"/>
        <w:ind w:leftChars="0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737700">
        <w:rPr>
          <w:rFonts w:ascii="Times New Roman" w:hAnsi="Times New Roman" w:cs="Times New Roman"/>
          <w:b/>
          <w:szCs w:val="24"/>
        </w:rPr>
        <w:t>節目長度</w:t>
      </w:r>
      <w:r w:rsidRPr="00737700">
        <w:rPr>
          <w:rFonts w:ascii="Times New Roman" w:hAnsi="Times New Roman" w:cs="Times New Roman"/>
          <w:szCs w:val="24"/>
        </w:rPr>
        <w:t>：</w:t>
      </w:r>
      <w:r w:rsidR="00AA7599" w:rsidRPr="00737700">
        <w:rPr>
          <w:rFonts w:ascii="Times New Roman" w:hAnsi="Times New Roman" w:cs="Times New Roman"/>
          <w:szCs w:val="24"/>
        </w:rPr>
        <w:t>全長</w:t>
      </w:r>
      <w:r w:rsidR="008B44D0" w:rsidRPr="00737700">
        <w:rPr>
          <w:rFonts w:ascii="Times New Roman" w:hAnsi="Times New Roman" w:cs="Times New Roman"/>
          <w:szCs w:val="24"/>
        </w:rPr>
        <w:t>20:0</w:t>
      </w:r>
      <w:r w:rsidR="002E72CC" w:rsidRPr="00737700">
        <w:rPr>
          <w:rFonts w:ascii="Times New Roman" w:hAnsi="Times New Roman" w:cs="Times New Roman"/>
          <w:szCs w:val="24"/>
        </w:rPr>
        <w:t>5</w:t>
      </w:r>
      <w:r w:rsidRPr="00737700">
        <w:rPr>
          <w:rFonts w:ascii="Times New Roman" w:hAnsi="Times New Roman" w:cs="Times New Roman"/>
          <w:szCs w:val="24"/>
        </w:rPr>
        <w:t>分鐘</w:t>
      </w:r>
      <w:r w:rsidR="009B6C32" w:rsidRPr="00737700">
        <w:rPr>
          <w:rFonts w:ascii="Times New Roman" w:hAnsi="Times New Roman" w:cs="Times New Roman"/>
          <w:color w:val="000000" w:themeColor="text1"/>
          <w:szCs w:val="24"/>
        </w:rPr>
        <w:t>，本課題只觀看</w:t>
      </w:r>
      <w:r w:rsidR="008B44D0" w:rsidRPr="00737700">
        <w:rPr>
          <w:rFonts w:ascii="Times New Roman" w:hAnsi="Times New Roman" w:cs="Times New Roman"/>
          <w:color w:val="000000" w:themeColor="text1"/>
          <w:szCs w:val="24"/>
        </w:rPr>
        <w:t>其</w:t>
      </w:r>
      <w:r w:rsidR="008B44D0" w:rsidRPr="00737700">
        <w:rPr>
          <w:rFonts w:ascii="Times New Roman" w:hAnsi="Times New Roman" w:cs="Times New Roman"/>
          <w:color w:val="000000" w:themeColor="text1"/>
          <w:szCs w:val="24"/>
          <w:lang w:eastAsia="zh-HK"/>
        </w:rPr>
        <w:t>中</w:t>
      </w:r>
      <w:r w:rsidR="008653D6" w:rsidRPr="00737700">
        <w:rPr>
          <w:rFonts w:ascii="Times New Roman" w:hAnsi="Times New Roman" w:cs="Times New Roman"/>
          <w:color w:val="000000" w:themeColor="text1"/>
          <w:szCs w:val="24"/>
          <w:lang w:eastAsia="zh-HK"/>
        </w:rPr>
        <w:t>三</w:t>
      </w:r>
      <w:r w:rsidR="008B44D0" w:rsidRPr="00737700">
        <w:rPr>
          <w:rFonts w:ascii="Times New Roman" w:hAnsi="Times New Roman" w:cs="Times New Roman"/>
          <w:color w:val="000000" w:themeColor="text1"/>
          <w:szCs w:val="24"/>
          <w:lang w:eastAsia="zh-HK"/>
        </w:rPr>
        <w:t>段</w:t>
      </w:r>
      <w:proofErr w:type="gramStart"/>
      <w:r w:rsidR="008B44D0" w:rsidRPr="00737700">
        <w:rPr>
          <w:rFonts w:ascii="Times New Roman" w:hAnsi="Times New Roman" w:cs="Times New Roman"/>
          <w:color w:val="000000" w:themeColor="text1"/>
          <w:szCs w:val="24"/>
        </w:rPr>
        <w:t>（</w:t>
      </w:r>
      <w:proofErr w:type="gramEnd"/>
      <w:r w:rsidR="008B44D0" w:rsidRPr="00737700">
        <w:rPr>
          <w:rFonts w:ascii="Times New Roman" w:hAnsi="Times New Roman" w:cs="Times New Roman"/>
          <w:color w:val="000000" w:themeColor="text1"/>
          <w:szCs w:val="24"/>
        </w:rPr>
        <w:t>06:43-09:45</w:t>
      </w:r>
      <w:r w:rsidR="008B44D0" w:rsidRPr="00737700">
        <w:rPr>
          <w:rFonts w:ascii="Times New Roman" w:hAnsi="Times New Roman" w:cs="Times New Roman"/>
          <w:color w:val="000000" w:themeColor="text1"/>
          <w:szCs w:val="24"/>
        </w:rPr>
        <w:t>；</w:t>
      </w:r>
      <w:r w:rsidR="00796230" w:rsidRPr="00737700">
        <w:rPr>
          <w:rFonts w:ascii="Times New Roman" w:hAnsi="Times New Roman" w:cs="Times New Roman"/>
          <w:color w:val="000000" w:themeColor="text1"/>
          <w:szCs w:val="24"/>
        </w:rPr>
        <w:t>15:03-16:30</w:t>
      </w:r>
      <w:r w:rsidR="00796230" w:rsidRPr="00737700">
        <w:rPr>
          <w:rFonts w:ascii="Times New Roman" w:hAnsi="Times New Roman" w:cs="Times New Roman"/>
          <w:color w:val="000000" w:themeColor="text1"/>
          <w:szCs w:val="24"/>
        </w:rPr>
        <w:t>；</w:t>
      </w:r>
      <w:r w:rsidR="008B44D0" w:rsidRPr="00737700">
        <w:rPr>
          <w:rFonts w:ascii="Times New Roman" w:hAnsi="Times New Roman" w:cs="Times New Roman"/>
          <w:color w:val="000000" w:themeColor="text1"/>
          <w:szCs w:val="24"/>
        </w:rPr>
        <w:t>16:37-19:34</w:t>
      </w:r>
      <w:proofErr w:type="gramStart"/>
      <w:r w:rsidR="008B44D0" w:rsidRPr="00737700">
        <w:rPr>
          <w:rFonts w:ascii="Times New Roman" w:hAnsi="Times New Roman" w:cs="Times New Roman"/>
          <w:color w:val="000000" w:themeColor="text1"/>
          <w:szCs w:val="24"/>
        </w:rPr>
        <w:t>）</w:t>
      </w:r>
      <w:proofErr w:type="gramEnd"/>
      <w:r w:rsidR="00796230" w:rsidRPr="00737700">
        <w:rPr>
          <w:rFonts w:ascii="Times New Roman" w:hAnsi="Times New Roman" w:cs="Times New Roman"/>
          <w:color w:val="000000" w:themeColor="text1"/>
          <w:szCs w:val="24"/>
        </w:rPr>
        <w:t>，</w:t>
      </w:r>
      <w:r w:rsidR="00796230" w:rsidRPr="00737700">
        <w:rPr>
          <w:rFonts w:ascii="Times New Roman" w:hAnsi="Times New Roman" w:cs="Times New Roman"/>
          <w:color w:val="000000" w:themeColor="text1"/>
          <w:szCs w:val="24"/>
          <w:lang w:eastAsia="zh-HK"/>
        </w:rPr>
        <w:t>合共</w:t>
      </w:r>
      <w:r w:rsidR="00E306A1" w:rsidRPr="00737700">
        <w:rPr>
          <w:rFonts w:ascii="Times New Roman" w:hAnsi="Times New Roman" w:cs="Times New Roman"/>
          <w:color w:val="000000" w:themeColor="text1"/>
          <w:szCs w:val="24"/>
        </w:rPr>
        <w:t>約</w:t>
      </w:r>
      <w:r w:rsidR="008653D6" w:rsidRPr="00737700">
        <w:rPr>
          <w:rFonts w:ascii="Times New Roman" w:hAnsi="Times New Roman" w:cs="Times New Roman"/>
          <w:color w:val="000000" w:themeColor="text1"/>
          <w:szCs w:val="24"/>
        </w:rPr>
        <w:t>8</w:t>
      </w:r>
      <w:r w:rsidR="008E199F" w:rsidRPr="00737700">
        <w:rPr>
          <w:rFonts w:ascii="Times New Roman" w:hAnsi="Times New Roman" w:cs="Times New Roman"/>
          <w:szCs w:val="24"/>
        </w:rPr>
        <w:t>分鐘</w:t>
      </w:r>
      <w:r w:rsidR="00F457DA" w:rsidRPr="00737700">
        <w:rPr>
          <w:rFonts w:ascii="Times New Roman" w:hAnsi="Times New Roman" w:cs="Times New Roman"/>
          <w:color w:val="000000" w:themeColor="text1"/>
          <w:szCs w:val="24"/>
        </w:rPr>
        <w:t>。</w:t>
      </w:r>
    </w:p>
    <w:p w:rsidR="00737700" w:rsidRPr="00737700" w:rsidRDefault="00737700" w:rsidP="00737700">
      <w:pPr>
        <w:adjustRightInd w:val="0"/>
        <w:snapToGrid w:val="0"/>
        <w:jc w:val="both"/>
        <w:rPr>
          <w:rFonts w:ascii="Times New Roman" w:hAnsi="Times New Roman" w:cs="Times New Roman" w:hint="eastAsia"/>
          <w:szCs w:val="24"/>
        </w:rPr>
      </w:pPr>
    </w:p>
    <w:p w:rsidR="00737700" w:rsidRPr="00737700" w:rsidRDefault="00E473FE" w:rsidP="00737700">
      <w:pPr>
        <w:jc w:val="both"/>
        <w:rPr>
          <w:rFonts w:ascii="Times New Roman" w:hAnsi="Times New Roman" w:cs="Times New Roman" w:hint="eastAsia"/>
          <w:b/>
          <w:color w:val="000000" w:themeColor="text1"/>
          <w:szCs w:val="24"/>
        </w:rPr>
      </w:pPr>
      <w:r w:rsidRPr="007F443A">
        <w:rPr>
          <w:rFonts w:ascii="Times New Roman" w:hAnsi="Times New Roman" w:cs="Times New Roman"/>
          <w:b/>
          <w:szCs w:val="24"/>
        </w:rPr>
        <w:t>三</w:t>
      </w:r>
      <w:r w:rsidRPr="007F443A">
        <w:rPr>
          <w:rFonts w:ascii="Times New Roman" w:hAnsi="Times New Roman" w:cs="Times New Roman"/>
          <w:b/>
          <w:szCs w:val="24"/>
        </w:rPr>
        <w:t xml:space="preserve">. </w:t>
      </w:r>
      <w:r w:rsidR="00F1253D" w:rsidRPr="0094209F">
        <w:rPr>
          <w:rFonts w:ascii="Times New Roman" w:hAnsi="Times New Roman" w:cs="Times New Roman"/>
          <w:b/>
          <w:color w:val="000000" w:themeColor="text1"/>
          <w:szCs w:val="24"/>
        </w:rPr>
        <w:t>前</w:t>
      </w:r>
      <w:r w:rsidR="007C04F4" w:rsidRPr="0094209F">
        <w:rPr>
          <w:rFonts w:ascii="Times New Roman" w:hAnsi="Times New Roman" w:cs="Times New Roman"/>
          <w:b/>
          <w:color w:val="000000" w:themeColor="text1"/>
          <w:szCs w:val="24"/>
        </w:rPr>
        <w:t>備</w:t>
      </w:r>
      <w:r w:rsidR="004B28FC" w:rsidRPr="0094209F">
        <w:rPr>
          <w:rFonts w:ascii="Times New Roman" w:hAnsi="Times New Roman" w:cs="Times New Roman"/>
          <w:b/>
          <w:color w:val="000000" w:themeColor="text1"/>
          <w:szCs w:val="24"/>
        </w:rPr>
        <w:t>知識</w:t>
      </w:r>
    </w:p>
    <w:p w:rsidR="00A95F1C" w:rsidRPr="007F443A" w:rsidRDefault="004A1580" w:rsidP="002273F9">
      <w:pPr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7F443A">
        <w:rPr>
          <w:rFonts w:ascii="Times New Roman" w:hAnsi="Times New Roman" w:cs="Times New Roman"/>
          <w:color w:val="000000" w:themeColor="text1"/>
          <w:szCs w:val="24"/>
        </w:rPr>
        <w:t>學生在</w:t>
      </w:r>
      <w:r w:rsidR="002273F9">
        <w:rPr>
          <w:rFonts w:ascii="Times New Roman" w:hAnsi="Times New Roman" w:cs="Times New Roman" w:hint="eastAsia"/>
          <w:color w:val="000000" w:themeColor="text1"/>
          <w:szCs w:val="24"/>
          <w:lang w:eastAsia="zh-HK"/>
        </w:rPr>
        <w:t>其</w:t>
      </w:r>
      <w:r w:rsidRPr="007F443A">
        <w:rPr>
          <w:rFonts w:ascii="Times New Roman" w:hAnsi="Times New Roman" w:cs="Times New Roman"/>
          <w:color w:val="000000" w:themeColor="text1"/>
          <w:szCs w:val="24"/>
        </w:rPr>
        <w:t>基礎教育學習階段，</w:t>
      </w:r>
      <w:r w:rsidR="002273F9">
        <w:rPr>
          <w:rFonts w:ascii="Times New Roman" w:hAnsi="Times New Roman" w:cs="Times New Roman" w:hint="eastAsia"/>
          <w:color w:val="000000" w:themeColor="text1"/>
          <w:szCs w:val="24"/>
          <w:lang w:eastAsia="zh-HK"/>
        </w:rPr>
        <w:t>以及在學習本課節之前</w:t>
      </w:r>
      <w:r w:rsidR="002273F9">
        <w:rPr>
          <w:rFonts w:ascii="Times New Roman" w:hAnsi="Times New Roman" w:cs="Times New Roman" w:hint="eastAsia"/>
          <w:color w:val="000000" w:themeColor="text1"/>
          <w:szCs w:val="24"/>
        </w:rPr>
        <w:t>，</w:t>
      </w:r>
      <w:r w:rsidR="002273F9">
        <w:rPr>
          <w:rFonts w:ascii="Times New Roman" w:hAnsi="Times New Roman" w:cs="Times New Roman" w:hint="eastAsia"/>
          <w:color w:val="000000" w:themeColor="text1"/>
          <w:szCs w:val="24"/>
          <w:lang w:eastAsia="zh-HK"/>
        </w:rPr>
        <w:t>需要</w:t>
      </w:r>
      <w:r w:rsidRPr="007F443A">
        <w:rPr>
          <w:rFonts w:ascii="Times New Roman" w:hAnsi="Times New Roman" w:cs="Times New Roman"/>
          <w:color w:val="000000" w:themeColor="text1"/>
          <w:szCs w:val="24"/>
        </w:rPr>
        <w:t>具備以下</w:t>
      </w:r>
      <w:bookmarkStart w:id="0" w:name="_GoBack"/>
      <w:bookmarkEnd w:id="0"/>
      <w:r w:rsidR="001104E6" w:rsidRPr="007F443A">
        <w:rPr>
          <w:rFonts w:ascii="Times New Roman" w:hAnsi="Times New Roman" w:cs="Times New Roman"/>
          <w:color w:val="000000" w:themeColor="text1"/>
          <w:szCs w:val="24"/>
        </w:rPr>
        <w:t>學習經歷</w:t>
      </w:r>
      <w:r w:rsidR="002273F9">
        <w:rPr>
          <w:rFonts w:ascii="Times New Roman" w:hAnsi="Times New Roman" w:cs="Times New Roman" w:hint="eastAsia"/>
          <w:color w:val="000000" w:themeColor="text1"/>
          <w:szCs w:val="24"/>
          <w:lang w:eastAsia="zh-HK"/>
        </w:rPr>
        <w:t>和基礎知識</w:t>
      </w:r>
      <w:r w:rsidRPr="007F443A">
        <w:rPr>
          <w:rFonts w:ascii="Times New Roman" w:hAnsi="Times New Roman" w:cs="Times New Roman"/>
          <w:color w:val="000000" w:themeColor="text1"/>
          <w:szCs w:val="24"/>
        </w:rPr>
        <w:t>：</w:t>
      </w:r>
    </w:p>
    <w:p w:rsidR="0094209F" w:rsidRDefault="0094209F" w:rsidP="0094209F">
      <w:pPr>
        <w:numPr>
          <w:ilvl w:val="0"/>
          <w:numId w:val="21"/>
        </w:numPr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94209F">
        <w:rPr>
          <w:rFonts w:ascii="Times New Roman" w:hAnsi="Times New Roman" w:cs="Times New Roman" w:hint="eastAsia"/>
          <w:color w:val="000000" w:themeColor="text1"/>
          <w:szCs w:val="24"/>
        </w:rPr>
        <w:t>香港社會的需要和問題；香港的經濟發展歷史和現況</w:t>
      </w:r>
    </w:p>
    <w:p w:rsidR="00D9152D" w:rsidRPr="007F443A" w:rsidRDefault="0094209F" w:rsidP="0094209F">
      <w:pPr>
        <w:numPr>
          <w:ilvl w:val="0"/>
          <w:numId w:val="21"/>
        </w:numPr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94209F">
        <w:rPr>
          <w:rFonts w:ascii="Times New Roman" w:hAnsi="Times New Roman" w:cs="Times New Roman" w:hint="eastAsia"/>
          <w:color w:val="000000" w:themeColor="text1"/>
          <w:szCs w:val="24"/>
        </w:rPr>
        <w:t>文化遺產的保存和保育</w:t>
      </w:r>
      <w:r w:rsidR="00D9152D" w:rsidRPr="007F443A">
        <w:rPr>
          <w:rFonts w:ascii="Times New Roman" w:hAnsi="Times New Roman" w:cs="Times New Roman"/>
          <w:color w:val="000000" w:themeColor="text1"/>
          <w:szCs w:val="24"/>
        </w:rPr>
        <w:t>。</w:t>
      </w:r>
    </w:p>
    <w:p w:rsidR="00456F3E" w:rsidRPr="007F443A" w:rsidRDefault="0094209F" w:rsidP="0094209F">
      <w:pPr>
        <w:pStyle w:val="a4"/>
        <w:numPr>
          <w:ilvl w:val="0"/>
          <w:numId w:val="21"/>
        </w:numPr>
        <w:ind w:leftChars="0"/>
        <w:rPr>
          <w:rFonts w:ascii="Times New Roman" w:hAnsi="Times New Roman" w:cs="Times New Roman"/>
          <w:color w:val="000000" w:themeColor="text1"/>
          <w:szCs w:val="24"/>
        </w:rPr>
      </w:pPr>
      <w:r w:rsidRPr="0094209F">
        <w:rPr>
          <w:rFonts w:ascii="Times New Roman" w:hAnsi="Times New Roman" w:cs="Times New Roman" w:hint="eastAsia"/>
          <w:color w:val="000000" w:themeColor="text1"/>
          <w:szCs w:val="24"/>
        </w:rPr>
        <w:t>香港居民在社會和政治事務上的參與</w:t>
      </w:r>
      <w:r w:rsidR="00D9152D" w:rsidRPr="007F443A">
        <w:rPr>
          <w:rFonts w:ascii="Times New Roman" w:hAnsi="Times New Roman" w:cs="Times New Roman"/>
          <w:color w:val="000000" w:themeColor="text1"/>
          <w:szCs w:val="24"/>
        </w:rPr>
        <w:t>。</w:t>
      </w:r>
    </w:p>
    <w:p w:rsidR="001104E6" w:rsidRDefault="0094209F" w:rsidP="0094209F">
      <w:pPr>
        <w:pStyle w:val="a4"/>
        <w:numPr>
          <w:ilvl w:val="0"/>
          <w:numId w:val="21"/>
        </w:numPr>
        <w:ind w:leftChars="0"/>
        <w:rPr>
          <w:rFonts w:ascii="Times New Roman" w:hAnsi="Times New Roman" w:cs="Times New Roman"/>
          <w:color w:val="000000" w:themeColor="text1"/>
          <w:szCs w:val="24"/>
        </w:rPr>
      </w:pPr>
      <w:r w:rsidRPr="0094209F">
        <w:rPr>
          <w:rFonts w:ascii="Times New Roman" w:hAnsi="Times New Roman" w:cs="Times New Roman" w:hint="eastAsia"/>
          <w:color w:val="000000" w:themeColor="text1"/>
          <w:szCs w:val="24"/>
        </w:rPr>
        <w:t>個人在不同社群中的身份和角色；作為香港居民及中國公民的身份認同</w:t>
      </w:r>
      <w:r w:rsidR="007B58BE" w:rsidRPr="007F443A">
        <w:rPr>
          <w:rFonts w:ascii="Times New Roman" w:hAnsi="Times New Roman" w:cs="Times New Roman"/>
          <w:color w:val="000000" w:themeColor="text1"/>
          <w:szCs w:val="24"/>
        </w:rPr>
        <w:t>。</w:t>
      </w:r>
    </w:p>
    <w:p w:rsidR="00737700" w:rsidRPr="007F443A" w:rsidRDefault="00737700" w:rsidP="00737700">
      <w:pPr>
        <w:pStyle w:val="a4"/>
        <w:ind w:leftChars="0"/>
        <w:rPr>
          <w:rFonts w:ascii="Times New Roman" w:hAnsi="Times New Roman" w:cs="Times New Roman" w:hint="eastAsia"/>
          <w:color w:val="000000" w:themeColor="text1"/>
          <w:szCs w:val="24"/>
        </w:rPr>
      </w:pPr>
    </w:p>
    <w:p w:rsidR="005E2C9A" w:rsidRPr="007F443A" w:rsidRDefault="00A95F1C" w:rsidP="00E473FE">
      <w:pPr>
        <w:spacing w:line="500" w:lineRule="exact"/>
        <w:jc w:val="both"/>
        <w:rPr>
          <w:rFonts w:ascii="Times New Roman" w:hAnsi="Times New Roman" w:cs="Times New Roman"/>
          <w:b/>
          <w:szCs w:val="24"/>
          <w:lang w:eastAsia="zh-HK"/>
        </w:rPr>
      </w:pPr>
      <w:r w:rsidRPr="007F443A">
        <w:rPr>
          <w:rFonts w:ascii="Times New Roman" w:hAnsi="Times New Roman" w:cs="Times New Roman"/>
          <w:b/>
          <w:szCs w:val="24"/>
        </w:rPr>
        <w:t>四</w:t>
      </w:r>
      <w:r w:rsidRPr="007F443A">
        <w:rPr>
          <w:rFonts w:ascii="Times New Roman" w:hAnsi="Times New Roman" w:cs="Times New Roman"/>
          <w:b/>
          <w:szCs w:val="24"/>
        </w:rPr>
        <w:t>.</w:t>
      </w:r>
      <w:r w:rsidR="0074754E" w:rsidRPr="007F443A">
        <w:rPr>
          <w:rFonts w:ascii="Times New Roman" w:hAnsi="Times New Roman" w:cs="Times New Roman"/>
          <w:b/>
          <w:szCs w:val="24"/>
        </w:rPr>
        <w:t xml:space="preserve"> </w:t>
      </w:r>
      <w:r w:rsidR="00E473FE" w:rsidRPr="007F443A">
        <w:rPr>
          <w:rFonts w:ascii="Times New Roman" w:hAnsi="Times New Roman" w:cs="Times New Roman"/>
          <w:b/>
          <w:szCs w:val="24"/>
          <w:lang w:eastAsia="zh-HK"/>
        </w:rPr>
        <w:t>學習要點</w:t>
      </w:r>
    </w:p>
    <w:tbl>
      <w:tblPr>
        <w:tblW w:w="85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20"/>
      </w:tblGrid>
      <w:tr w:rsidR="002E4866" w:rsidRPr="007F443A" w:rsidTr="00D9152D">
        <w:tc>
          <w:tcPr>
            <w:tcW w:w="8520" w:type="dxa"/>
          </w:tcPr>
          <w:p w:rsidR="002E4866" w:rsidRPr="007F443A" w:rsidRDefault="002E4866" w:rsidP="002E4866">
            <w:pPr>
              <w:jc w:val="both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7F443A">
              <w:rPr>
                <w:rFonts w:ascii="Times New Roman" w:hAnsi="Times New Roman" w:cs="Times New Roman"/>
                <w:color w:val="000000" w:themeColor="text1"/>
                <w:szCs w:val="24"/>
              </w:rPr>
              <w:t>透過影片內容，讓學生</w:t>
            </w:r>
            <w:r w:rsidR="00207B8D" w:rsidRPr="007F443A">
              <w:rPr>
                <w:rFonts w:ascii="Times New Roman" w:hAnsi="Times New Roman" w:cs="Times New Roman"/>
                <w:color w:val="000000" w:themeColor="text1"/>
                <w:szCs w:val="24"/>
                <w:lang w:eastAsia="zh-HK"/>
              </w:rPr>
              <w:t>在知識、技能、價值觀及態度方面有以下得着</w:t>
            </w:r>
            <w:r w:rsidRPr="007F443A">
              <w:rPr>
                <w:rFonts w:ascii="Times New Roman" w:hAnsi="Times New Roman" w:cs="Times New Roman"/>
                <w:color w:val="000000" w:themeColor="text1"/>
                <w:szCs w:val="24"/>
              </w:rPr>
              <w:t>：</w:t>
            </w:r>
          </w:p>
          <w:p w:rsidR="002E4866" w:rsidRPr="007F443A" w:rsidRDefault="00C50406" w:rsidP="00924F1D">
            <w:pPr>
              <w:rPr>
                <w:rFonts w:ascii="Times New Roman" w:hAnsi="Times New Roman" w:cs="Times New Roman"/>
                <w:b/>
                <w:color w:val="000000" w:themeColor="text1"/>
                <w:szCs w:val="24"/>
                <w:u w:val="single"/>
              </w:rPr>
            </w:pPr>
            <w:r w:rsidRPr="007F443A">
              <w:rPr>
                <w:rFonts w:ascii="Times New Roman" w:hAnsi="Times New Roman" w:cs="Times New Roman"/>
                <w:b/>
                <w:color w:val="000000" w:themeColor="text1"/>
                <w:szCs w:val="24"/>
                <w:u w:val="single"/>
              </w:rPr>
              <w:t>知識</w:t>
            </w:r>
          </w:p>
          <w:p w:rsidR="0074754E" w:rsidRPr="007F443A" w:rsidRDefault="0074754E" w:rsidP="0074754E">
            <w:pPr>
              <w:numPr>
                <w:ilvl w:val="0"/>
                <w:numId w:val="17"/>
              </w:numPr>
              <w:ind w:left="340" w:hanging="340"/>
              <w:jc w:val="both"/>
              <w:rPr>
                <w:rFonts w:ascii="Times New Roman" w:eastAsia="新細明體" w:hAnsi="Times New Roman" w:cs="Times New Roman"/>
              </w:rPr>
            </w:pPr>
            <w:r w:rsidRPr="007F443A">
              <w:rPr>
                <w:rFonts w:ascii="Times New Roman" w:eastAsia="新細明體" w:hAnsi="Times New Roman" w:cs="Times New Roman"/>
              </w:rPr>
              <w:t>文物</w:t>
            </w:r>
            <w:r w:rsidRPr="007F443A">
              <w:rPr>
                <w:rFonts w:ascii="Times New Roman" w:eastAsia="新細明體" w:hAnsi="Times New Roman" w:cs="Times New Roman"/>
                <w:lang w:eastAsia="zh-HK"/>
              </w:rPr>
              <w:t>保育</w:t>
            </w:r>
            <w:r w:rsidRPr="007F443A">
              <w:rPr>
                <w:rFonts w:ascii="Times New Roman" w:eastAsia="新細明體" w:hAnsi="Times New Roman" w:cs="Times New Roman"/>
              </w:rPr>
              <w:t>的</w:t>
            </w:r>
            <w:r w:rsidRPr="007F443A">
              <w:rPr>
                <w:rFonts w:ascii="Times New Roman" w:eastAsia="新細明體" w:hAnsi="Times New Roman" w:cs="Times New Roman"/>
                <w:lang w:eastAsia="zh-HK"/>
              </w:rPr>
              <w:t>意義及重要性</w:t>
            </w:r>
            <w:r w:rsidRPr="007F443A">
              <w:rPr>
                <w:rFonts w:ascii="Times New Roman" w:eastAsia="新細明體" w:hAnsi="Times New Roman" w:cs="Times New Roman"/>
              </w:rPr>
              <w:t>。</w:t>
            </w:r>
          </w:p>
          <w:p w:rsidR="008F701C" w:rsidRPr="007F443A" w:rsidRDefault="0074754E" w:rsidP="0074754E">
            <w:pPr>
              <w:numPr>
                <w:ilvl w:val="0"/>
                <w:numId w:val="17"/>
              </w:numPr>
              <w:ind w:left="340" w:hanging="340"/>
              <w:jc w:val="both"/>
              <w:rPr>
                <w:rFonts w:ascii="Times New Roman" w:eastAsia="新細明體" w:hAnsi="Times New Roman" w:cs="Times New Roman"/>
              </w:rPr>
            </w:pPr>
            <w:r w:rsidRPr="007F443A">
              <w:rPr>
                <w:rFonts w:ascii="Times New Roman" w:eastAsia="新細明體" w:hAnsi="Times New Roman" w:cs="Times New Roman"/>
                <w:lang w:eastAsia="zh-HK"/>
              </w:rPr>
              <w:t>文物保育需要付出的代價、相關爭議</w:t>
            </w:r>
            <w:r w:rsidRPr="007F443A">
              <w:rPr>
                <w:rFonts w:ascii="Times New Roman" w:eastAsia="新細明體" w:hAnsi="Times New Roman" w:cs="Times New Roman"/>
              </w:rPr>
              <w:t>，</w:t>
            </w:r>
            <w:r w:rsidRPr="007F443A">
              <w:rPr>
                <w:rFonts w:ascii="Times New Roman" w:eastAsia="新細明體" w:hAnsi="Times New Roman" w:cs="Times New Roman"/>
                <w:lang w:eastAsia="zh-HK"/>
              </w:rPr>
              <w:t>以及怎樣在各方面平衡不同</w:t>
            </w:r>
            <w:proofErr w:type="gramStart"/>
            <w:r w:rsidRPr="007F443A">
              <w:rPr>
                <w:rFonts w:ascii="Times New Roman" w:eastAsia="新細明體" w:hAnsi="Times New Roman" w:cs="Times New Roman"/>
                <w:lang w:eastAsia="zh-HK"/>
              </w:rPr>
              <w:t>持份者的</w:t>
            </w:r>
            <w:proofErr w:type="gramEnd"/>
            <w:r w:rsidRPr="007F443A">
              <w:rPr>
                <w:rFonts w:ascii="Times New Roman" w:eastAsia="新細明體" w:hAnsi="Times New Roman" w:cs="Times New Roman"/>
                <w:lang w:eastAsia="zh-HK"/>
              </w:rPr>
              <w:t>利益</w:t>
            </w:r>
            <w:r w:rsidRPr="007F443A">
              <w:rPr>
                <w:rFonts w:ascii="Times New Roman" w:eastAsia="新細明體" w:hAnsi="Times New Roman" w:cs="Times New Roman"/>
              </w:rPr>
              <w:t>。</w:t>
            </w:r>
          </w:p>
        </w:tc>
      </w:tr>
      <w:tr w:rsidR="002E4866" w:rsidRPr="007F443A" w:rsidTr="00D9152D">
        <w:tc>
          <w:tcPr>
            <w:tcW w:w="8520" w:type="dxa"/>
          </w:tcPr>
          <w:p w:rsidR="002E4866" w:rsidRPr="007F443A" w:rsidRDefault="002E4866" w:rsidP="00924F1D">
            <w:pPr>
              <w:rPr>
                <w:rFonts w:ascii="Times New Roman" w:hAnsi="Times New Roman" w:cs="Times New Roman"/>
                <w:b/>
                <w:color w:val="000000" w:themeColor="text1"/>
                <w:szCs w:val="24"/>
                <w:u w:val="single"/>
              </w:rPr>
            </w:pPr>
            <w:r w:rsidRPr="007F443A">
              <w:rPr>
                <w:rFonts w:ascii="Times New Roman" w:hAnsi="Times New Roman" w:cs="Times New Roman"/>
                <w:b/>
                <w:color w:val="000000" w:themeColor="text1"/>
                <w:szCs w:val="24"/>
                <w:u w:val="single"/>
              </w:rPr>
              <w:t>技能</w:t>
            </w:r>
          </w:p>
          <w:p w:rsidR="00207B8D" w:rsidRPr="007F443A" w:rsidRDefault="00207B8D" w:rsidP="00207B8D">
            <w:pPr>
              <w:numPr>
                <w:ilvl w:val="0"/>
                <w:numId w:val="17"/>
              </w:numPr>
              <w:ind w:left="340" w:hanging="340"/>
              <w:jc w:val="both"/>
              <w:rPr>
                <w:rFonts w:ascii="Times New Roman" w:eastAsia="新細明體" w:hAnsi="Times New Roman" w:cs="Times New Roman"/>
              </w:rPr>
            </w:pPr>
            <w:r w:rsidRPr="007F443A">
              <w:rPr>
                <w:rFonts w:ascii="Times New Roman" w:eastAsia="新細明體" w:hAnsi="Times New Roman" w:cs="Times New Roman"/>
              </w:rPr>
              <w:t>探究議題時能藉着掌握</w:t>
            </w:r>
            <w:r w:rsidRPr="007F443A">
              <w:rPr>
                <w:rFonts w:ascii="Times New Roman" w:eastAsia="新細明體" w:hAnsi="Times New Roman" w:cs="Times New Roman"/>
                <w:lang w:eastAsia="zh-HK"/>
              </w:rPr>
              <w:t>影音</w:t>
            </w:r>
            <w:r w:rsidRPr="007F443A">
              <w:rPr>
                <w:rFonts w:ascii="Times New Roman" w:eastAsia="新細明體" w:hAnsi="Times New Roman" w:cs="Times New Roman"/>
              </w:rPr>
              <w:t>資料而作概念化觀察。</w:t>
            </w:r>
          </w:p>
          <w:p w:rsidR="00207B8D" w:rsidRPr="007F443A" w:rsidRDefault="00207B8D" w:rsidP="00207B8D">
            <w:pPr>
              <w:numPr>
                <w:ilvl w:val="0"/>
                <w:numId w:val="17"/>
              </w:numPr>
              <w:ind w:left="340" w:hanging="340"/>
              <w:jc w:val="both"/>
              <w:rPr>
                <w:rFonts w:ascii="Times New Roman" w:eastAsia="新細明體" w:hAnsi="Times New Roman" w:cs="Times New Roman"/>
              </w:rPr>
            </w:pPr>
            <w:r w:rsidRPr="007F443A">
              <w:rPr>
                <w:rFonts w:ascii="Times New Roman" w:eastAsia="新細明體" w:hAnsi="Times New Roman" w:cs="Times New Roman"/>
              </w:rPr>
              <w:t>從不同角度應用相關知識和概念以詮釋資料。</w:t>
            </w:r>
          </w:p>
          <w:p w:rsidR="002E4866" w:rsidRPr="007F443A" w:rsidRDefault="00207B8D" w:rsidP="00207B8D">
            <w:pPr>
              <w:numPr>
                <w:ilvl w:val="0"/>
                <w:numId w:val="17"/>
              </w:numPr>
              <w:ind w:left="340" w:hanging="340"/>
              <w:jc w:val="both"/>
              <w:rPr>
                <w:rFonts w:ascii="Times New Roman" w:eastAsia="新細明體" w:hAnsi="Times New Roman" w:cs="Times New Roman"/>
              </w:rPr>
            </w:pPr>
            <w:r w:rsidRPr="007F443A">
              <w:rPr>
                <w:rFonts w:ascii="Times New Roman" w:eastAsia="新細明體" w:hAnsi="Times New Roman" w:cs="Times New Roman"/>
              </w:rPr>
              <w:t>口語及文字表達</w:t>
            </w:r>
            <w:r w:rsidR="002E4866" w:rsidRPr="007F443A">
              <w:rPr>
                <w:rFonts w:ascii="Times New Roman" w:hAnsi="Times New Roman" w:cs="Times New Roman"/>
                <w:color w:val="000000" w:themeColor="text1"/>
                <w:szCs w:val="24"/>
              </w:rPr>
              <w:t>。</w:t>
            </w:r>
          </w:p>
        </w:tc>
      </w:tr>
      <w:tr w:rsidR="002E4866" w:rsidRPr="007F443A" w:rsidTr="00D9152D">
        <w:tc>
          <w:tcPr>
            <w:tcW w:w="8520" w:type="dxa"/>
          </w:tcPr>
          <w:p w:rsidR="002E4866" w:rsidRPr="007F443A" w:rsidRDefault="00C50406" w:rsidP="00924F1D">
            <w:pPr>
              <w:rPr>
                <w:rFonts w:ascii="Times New Roman" w:hAnsi="Times New Roman" w:cs="Times New Roman"/>
                <w:b/>
              </w:rPr>
            </w:pPr>
            <w:r w:rsidRPr="007F443A">
              <w:rPr>
                <w:rFonts w:ascii="Times New Roman" w:hAnsi="Times New Roman" w:cs="Times New Roman"/>
                <w:b/>
                <w:color w:val="000000" w:themeColor="text1"/>
                <w:szCs w:val="24"/>
                <w:u w:val="single"/>
              </w:rPr>
              <w:t>價值觀及態度</w:t>
            </w:r>
          </w:p>
          <w:p w:rsidR="00207B8D" w:rsidRPr="007F443A" w:rsidRDefault="00207B8D" w:rsidP="00207B8D">
            <w:pPr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F443A">
              <w:rPr>
                <w:rFonts w:ascii="Times New Roman" w:hAnsi="Times New Roman" w:cs="Times New Roman"/>
                <w:color w:val="000000" w:themeColor="text1"/>
                <w:szCs w:val="24"/>
              </w:rPr>
              <w:t>對古蹟文物抱持欣賞與愛護的態度。</w:t>
            </w:r>
          </w:p>
          <w:p w:rsidR="002E4866" w:rsidRPr="007F443A" w:rsidRDefault="00207B8D" w:rsidP="00207B8D">
            <w:pPr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F443A">
              <w:rPr>
                <w:rFonts w:ascii="Times New Roman" w:hAnsi="Times New Roman" w:cs="Times New Roman"/>
                <w:color w:val="000000" w:themeColor="text1"/>
                <w:szCs w:val="24"/>
              </w:rPr>
              <w:t>身體力行，在能力範團內參與保護文物及傳承文化的行動</w:t>
            </w:r>
            <w:r w:rsidR="002E4866" w:rsidRPr="007F443A">
              <w:rPr>
                <w:rFonts w:ascii="Times New Roman" w:hAnsi="Times New Roman" w:cs="Times New Roman"/>
                <w:color w:val="000000" w:themeColor="text1"/>
                <w:szCs w:val="24"/>
              </w:rPr>
              <w:t>。</w:t>
            </w:r>
          </w:p>
        </w:tc>
      </w:tr>
    </w:tbl>
    <w:p w:rsidR="00F27E33" w:rsidRPr="007F443A" w:rsidRDefault="00F27E33" w:rsidP="00E473FE">
      <w:pPr>
        <w:pStyle w:val="Default"/>
        <w:spacing w:line="500" w:lineRule="exact"/>
        <w:jc w:val="both"/>
        <w:rPr>
          <w:rFonts w:ascii="Times New Roman" w:eastAsiaTheme="minorEastAsia" w:cs="Times New Roman"/>
          <w:b/>
        </w:rPr>
      </w:pPr>
    </w:p>
    <w:p w:rsidR="00A3436C" w:rsidRDefault="00A95F1C" w:rsidP="00E473FE">
      <w:pPr>
        <w:pStyle w:val="Default"/>
        <w:spacing w:line="500" w:lineRule="exact"/>
        <w:jc w:val="both"/>
        <w:rPr>
          <w:rFonts w:ascii="Times New Roman" w:eastAsiaTheme="minorEastAsia" w:cs="Times New Roman" w:hint="eastAsia"/>
          <w:b/>
          <w:color w:val="000000" w:themeColor="text1"/>
          <w:lang w:eastAsia="zh-HK"/>
        </w:rPr>
      </w:pPr>
      <w:r w:rsidRPr="00FD631E">
        <w:rPr>
          <w:rFonts w:ascii="Times New Roman" w:eastAsiaTheme="minorEastAsia" w:cs="Times New Roman"/>
          <w:b/>
          <w:color w:val="000000" w:themeColor="text1"/>
        </w:rPr>
        <w:t>五</w:t>
      </w:r>
      <w:r w:rsidR="00E473FE" w:rsidRPr="00FD631E">
        <w:rPr>
          <w:rFonts w:ascii="Times New Roman" w:eastAsiaTheme="minorEastAsia" w:cs="Times New Roman"/>
          <w:b/>
          <w:color w:val="000000" w:themeColor="text1"/>
        </w:rPr>
        <w:t>.</w:t>
      </w:r>
      <w:r w:rsidR="00FD631E">
        <w:rPr>
          <w:rFonts w:ascii="Times New Roman" w:eastAsiaTheme="minorEastAsia" w:cs="Times New Roman"/>
          <w:b/>
          <w:color w:val="000000" w:themeColor="text1"/>
        </w:rPr>
        <w:t xml:space="preserve"> </w:t>
      </w:r>
      <w:r w:rsidR="00E473FE" w:rsidRPr="00FD631E">
        <w:rPr>
          <w:rFonts w:ascii="Times New Roman" w:eastAsiaTheme="minorEastAsia" w:cs="Times New Roman"/>
          <w:b/>
          <w:color w:val="000000" w:themeColor="text1"/>
          <w:lang w:eastAsia="zh-HK"/>
        </w:rPr>
        <w:t>資源簡介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A3436C" w:rsidTr="00A3436C">
        <w:tc>
          <w:tcPr>
            <w:tcW w:w="8296" w:type="dxa"/>
          </w:tcPr>
          <w:p w:rsidR="00A3436C" w:rsidRDefault="00A3436C" w:rsidP="00E473FE">
            <w:pPr>
              <w:pStyle w:val="Default"/>
              <w:spacing w:line="500" w:lineRule="exact"/>
              <w:jc w:val="both"/>
              <w:rPr>
                <w:rFonts w:ascii="Times New Roman" w:cs="Times New Roman" w:hint="eastAsia"/>
                <w:color w:val="000000" w:themeColor="text1"/>
              </w:rPr>
            </w:pPr>
            <w:r w:rsidRPr="007F443A">
              <w:rPr>
                <w:rFonts w:ascii="Times New Roman" w:cs="Times New Roman"/>
                <w:color w:val="000000" w:themeColor="text1"/>
              </w:rPr>
              <w:t>本資源介紹了</w:t>
            </w:r>
            <w:r w:rsidRPr="007F443A">
              <w:rPr>
                <w:rFonts w:ascii="Times New Roman" w:cs="Times New Roman"/>
                <w:color w:val="000000" w:themeColor="text1"/>
                <w:lang w:eastAsia="zh-HK"/>
              </w:rPr>
              <w:t>保育歷史建築的</w:t>
            </w:r>
            <w:r w:rsidRPr="007F443A">
              <w:rPr>
                <w:rFonts w:ascii="Times New Roman" w:cs="Times New Roman"/>
                <w:color w:val="000000" w:themeColor="text1"/>
              </w:rPr>
              <w:t>內容。</w:t>
            </w:r>
            <w:r>
              <w:rPr>
                <w:rFonts w:ascii="Times New Roman" w:cs="Times New Roman"/>
                <w:color w:val="000000" w:themeColor="text1"/>
              </w:rPr>
              <w:t>本課題只觀看</w:t>
            </w:r>
            <w:r>
              <w:rPr>
                <w:rFonts w:ascii="Times New Roman" w:cs="Times New Roman" w:hint="eastAsia"/>
                <w:color w:val="000000" w:themeColor="text1"/>
                <w:lang w:eastAsia="zh-HK"/>
              </w:rPr>
              <w:t>該資源的其中</w:t>
            </w:r>
            <w:r w:rsidRPr="007F443A">
              <w:rPr>
                <w:rFonts w:ascii="Times New Roman" w:cs="Times New Roman"/>
                <w:color w:val="000000" w:themeColor="text1"/>
              </w:rPr>
              <w:t>三</w:t>
            </w:r>
            <w:r>
              <w:rPr>
                <w:rFonts w:ascii="Times New Roman" w:cs="Times New Roman" w:hint="eastAsia"/>
                <w:color w:val="000000" w:themeColor="text1"/>
                <w:lang w:eastAsia="zh-HK"/>
              </w:rPr>
              <w:t>段</w:t>
            </w:r>
            <w:r>
              <w:rPr>
                <w:rFonts w:ascii="Times New Roman" w:cs="Times New Roman" w:hint="eastAsia"/>
                <w:color w:val="000000" w:themeColor="text1"/>
              </w:rPr>
              <w:t>：</w:t>
            </w:r>
          </w:p>
          <w:p w:rsidR="00A3436C" w:rsidRPr="00A3436C" w:rsidRDefault="00A3436C" w:rsidP="00A3436C">
            <w:pPr>
              <w:pStyle w:val="a4"/>
              <w:numPr>
                <w:ilvl w:val="0"/>
                <w:numId w:val="39"/>
              </w:numPr>
              <w:ind w:leftChars="0"/>
              <w:rPr>
                <w:rFonts w:ascii="Times New Roman" w:hAnsi="Times New Roman" w:cs="Times New Roman" w:hint="eastAsia"/>
                <w:color w:val="000000" w:themeColor="text1"/>
                <w:kern w:val="0"/>
                <w:szCs w:val="24"/>
                <w:lang w:eastAsia="zh-HK"/>
              </w:rPr>
            </w:pPr>
            <w:r w:rsidRPr="00A3436C">
              <w:rPr>
                <w:rFonts w:ascii="Times New Roman" w:hAnsi="Times New Roman" w:cs="Times New Roman" w:hint="eastAsia"/>
                <w:color w:val="000000" w:themeColor="text1"/>
                <w:kern w:val="0"/>
                <w:szCs w:val="24"/>
                <w:lang w:eastAsia="zh-HK"/>
              </w:rPr>
              <w:t>第一段</w:t>
            </w:r>
            <w:proofErr w:type="gramStart"/>
            <w:r w:rsidRPr="00A3436C">
              <w:rPr>
                <w:rFonts w:ascii="Times New Roman" w:hAnsi="Times New Roman" w:cs="Times New Roman" w:hint="eastAsia"/>
                <w:color w:val="000000" w:themeColor="text1"/>
                <w:kern w:val="0"/>
                <w:szCs w:val="24"/>
                <w:lang w:eastAsia="zh-HK"/>
              </w:rPr>
              <w:t>（</w:t>
            </w:r>
            <w:proofErr w:type="gramEnd"/>
            <w:r w:rsidRPr="00A3436C">
              <w:rPr>
                <w:rFonts w:ascii="Times New Roman" w:hAnsi="Times New Roman" w:cs="Times New Roman" w:hint="eastAsia"/>
                <w:color w:val="000000" w:themeColor="text1"/>
                <w:kern w:val="0"/>
                <w:szCs w:val="24"/>
                <w:lang w:eastAsia="zh-HK"/>
              </w:rPr>
              <w:t>06:43-09:45</w:t>
            </w:r>
            <w:proofErr w:type="gramStart"/>
            <w:r w:rsidRPr="00A3436C">
              <w:rPr>
                <w:rFonts w:ascii="Times New Roman" w:hAnsi="Times New Roman" w:cs="Times New Roman" w:hint="eastAsia"/>
                <w:color w:val="000000" w:themeColor="text1"/>
                <w:kern w:val="0"/>
                <w:szCs w:val="24"/>
                <w:lang w:eastAsia="zh-HK"/>
              </w:rPr>
              <w:t>）</w:t>
            </w:r>
            <w:proofErr w:type="gramEnd"/>
            <w:r w:rsidRPr="00A3436C">
              <w:rPr>
                <w:rFonts w:ascii="Times New Roman" w:hAnsi="Times New Roman" w:cs="Times New Roman" w:hint="eastAsia"/>
                <w:color w:val="000000" w:themeColor="text1"/>
                <w:kern w:val="0"/>
                <w:szCs w:val="24"/>
                <w:lang w:eastAsia="zh-HK"/>
              </w:rPr>
              <w:t>：歷史建築「雷生春」的活化使用情況</w:t>
            </w: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Cs w:val="24"/>
              </w:rPr>
              <w:t>。</w:t>
            </w:r>
          </w:p>
          <w:p w:rsidR="00A3436C" w:rsidRDefault="00A3436C" w:rsidP="00A3436C">
            <w:pPr>
              <w:pStyle w:val="a4"/>
              <w:numPr>
                <w:ilvl w:val="0"/>
                <w:numId w:val="39"/>
              </w:numPr>
              <w:ind w:leftChars="0"/>
              <w:jc w:val="both"/>
              <w:rPr>
                <w:rFonts w:ascii="Times New Roman" w:hAnsi="Times New Roman" w:cs="Times New Roman"/>
                <w:color w:val="000000" w:themeColor="text1"/>
                <w:kern w:val="0"/>
                <w:szCs w:val="24"/>
                <w:lang w:eastAsia="zh-HK"/>
              </w:rPr>
            </w:pPr>
            <w:r w:rsidRPr="00A3436C">
              <w:rPr>
                <w:rFonts w:ascii="Times New Roman" w:hAnsi="Times New Roman" w:cs="Times New Roman" w:hint="eastAsia"/>
                <w:color w:val="000000" w:themeColor="text1"/>
                <w:kern w:val="0"/>
                <w:szCs w:val="24"/>
                <w:lang w:eastAsia="zh-HK"/>
              </w:rPr>
              <w:t>第二段</w:t>
            </w:r>
            <w:proofErr w:type="gramStart"/>
            <w:r w:rsidRPr="00A3436C">
              <w:rPr>
                <w:rFonts w:ascii="Times New Roman" w:hAnsi="Times New Roman" w:cs="Times New Roman" w:hint="eastAsia"/>
                <w:color w:val="000000" w:themeColor="text1"/>
                <w:kern w:val="0"/>
                <w:szCs w:val="24"/>
                <w:lang w:eastAsia="zh-HK"/>
              </w:rPr>
              <w:t>（</w:t>
            </w:r>
            <w:proofErr w:type="gramEnd"/>
            <w:r w:rsidRPr="00A3436C">
              <w:rPr>
                <w:rFonts w:ascii="Times New Roman" w:hAnsi="Times New Roman" w:cs="Times New Roman" w:hint="eastAsia"/>
                <w:color w:val="000000" w:themeColor="text1"/>
                <w:kern w:val="0"/>
                <w:szCs w:val="24"/>
                <w:lang w:eastAsia="zh-HK"/>
              </w:rPr>
              <w:t>15:03-16:30</w:t>
            </w:r>
            <w:proofErr w:type="gramStart"/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Cs w:val="24"/>
                <w:lang w:eastAsia="zh-HK"/>
              </w:rPr>
              <w:t>）</w:t>
            </w:r>
            <w:proofErr w:type="gramEnd"/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Cs w:val="24"/>
                <w:lang w:eastAsia="zh-HK"/>
              </w:rPr>
              <w:t>：保育團體對前水警總部活化成</w:t>
            </w:r>
            <w:r w:rsidRPr="00A3436C">
              <w:rPr>
                <w:rFonts w:ascii="Times New Roman" w:hAnsi="Times New Roman" w:cs="Times New Roman" w:hint="eastAsia"/>
                <w:color w:val="000000" w:themeColor="text1"/>
                <w:kern w:val="0"/>
                <w:szCs w:val="24"/>
                <w:lang w:eastAsia="zh-HK"/>
              </w:rPr>
              <w:t>「</w:t>
            </w:r>
            <w:r w:rsidRPr="00A3436C">
              <w:rPr>
                <w:rFonts w:ascii="Times New Roman" w:hAnsi="Times New Roman" w:cs="Times New Roman" w:hint="eastAsia"/>
                <w:color w:val="000000" w:themeColor="text1"/>
                <w:kern w:val="0"/>
                <w:szCs w:val="24"/>
                <w:lang w:eastAsia="zh-HK"/>
              </w:rPr>
              <w:t>1881Heritage</w:t>
            </w:r>
            <w:r w:rsidRPr="00A3436C">
              <w:rPr>
                <w:rFonts w:ascii="Times New Roman" w:hAnsi="Times New Roman" w:cs="Times New Roman" w:hint="eastAsia"/>
                <w:color w:val="000000" w:themeColor="text1"/>
                <w:kern w:val="0"/>
                <w:szCs w:val="24"/>
                <w:lang w:eastAsia="zh-HK"/>
              </w:rPr>
              <w:t>」的意見</w:t>
            </w: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Cs w:val="24"/>
              </w:rPr>
              <w:t>。</w:t>
            </w:r>
          </w:p>
          <w:p w:rsidR="00A3436C" w:rsidRPr="00A3436C" w:rsidRDefault="00A3436C" w:rsidP="00A3436C">
            <w:pPr>
              <w:pStyle w:val="a4"/>
              <w:numPr>
                <w:ilvl w:val="0"/>
                <w:numId w:val="39"/>
              </w:numPr>
              <w:ind w:leftChars="0"/>
              <w:jc w:val="both"/>
              <w:rPr>
                <w:rFonts w:ascii="Times New Roman" w:hAnsi="Times New Roman" w:cs="Times New Roman" w:hint="eastAsia"/>
                <w:color w:val="000000" w:themeColor="text1"/>
                <w:kern w:val="0"/>
                <w:szCs w:val="24"/>
                <w:lang w:eastAsia="zh-HK"/>
              </w:rPr>
            </w:pPr>
            <w:r w:rsidRPr="00A3436C">
              <w:rPr>
                <w:rFonts w:ascii="Times New Roman" w:hAnsi="Times New Roman" w:cs="Times New Roman" w:hint="eastAsia"/>
                <w:color w:val="000000" w:themeColor="text1"/>
                <w:kern w:val="0"/>
                <w:szCs w:val="24"/>
                <w:lang w:eastAsia="zh-HK"/>
              </w:rPr>
              <w:t>第三段</w:t>
            </w:r>
            <w:proofErr w:type="gramStart"/>
            <w:r w:rsidRPr="00A3436C">
              <w:rPr>
                <w:rFonts w:ascii="Times New Roman" w:hAnsi="Times New Roman" w:cs="Times New Roman" w:hint="eastAsia"/>
                <w:color w:val="000000" w:themeColor="text1"/>
                <w:kern w:val="0"/>
                <w:szCs w:val="24"/>
                <w:lang w:eastAsia="zh-HK"/>
              </w:rPr>
              <w:t>（</w:t>
            </w:r>
            <w:proofErr w:type="gramEnd"/>
            <w:r w:rsidRPr="00A3436C">
              <w:rPr>
                <w:rFonts w:ascii="Times New Roman" w:hAnsi="Times New Roman" w:cs="Times New Roman" w:hint="eastAsia"/>
                <w:color w:val="000000" w:themeColor="text1"/>
                <w:kern w:val="0"/>
                <w:szCs w:val="24"/>
                <w:lang w:eastAsia="zh-HK"/>
              </w:rPr>
              <w:t>16:37-19:34</w:t>
            </w:r>
            <w:proofErr w:type="gramStart"/>
            <w:r w:rsidRPr="00A3436C">
              <w:rPr>
                <w:rFonts w:ascii="Times New Roman" w:hAnsi="Times New Roman" w:cs="Times New Roman" w:hint="eastAsia"/>
                <w:color w:val="000000" w:themeColor="text1"/>
                <w:kern w:val="0"/>
                <w:szCs w:val="24"/>
                <w:lang w:eastAsia="zh-HK"/>
              </w:rPr>
              <w:t>）</w:t>
            </w:r>
            <w:proofErr w:type="gramEnd"/>
            <w:r w:rsidRPr="00A3436C">
              <w:rPr>
                <w:rFonts w:ascii="Times New Roman" w:hAnsi="Times New Roman" w:cs="Times New Roman" w:hint="eastAsia"/>
                <w:color w:val="000000" w:themeColor="text1"/>
                <w:kern w:val="0"/>
                <w:szCs w:val="24"/>
                <w:lang w:eastAsia="zh-HK"/>
              </w:rPr>
              <w:t>：政府實施保育行動時市民需要付出的代價及相關爭議</w:t>
            </w: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Cs w:val="24"/>
              </w:rPr>
              <w:t>。</w:t>
            </w:r>
          </w:p>
        </w:tc>
      </w:tr>
    </w:tbl>
    <w:p w:rsidR="00A3436C" w:rsidRPr="007F443A" w:rsidRDefault="00A3436C">
      <w:pPr>
        <w:rPr>
          <w:rFonts w:ascii="Times New Roman" w:hAnsi="Times New Roman" w:cs="Times New Roman" w:hint="eastAsia"/>
          <w:szCs w:val="24"/>
        </w:rPr>
      </w:pPr>
    </w:p>
    <w:p w:rsidR="002E5D12" w:rsidRPr="007F443A" w:rsidRDefault="00A95F1C">
      <w:pPr>
        <w:rPr>
          <w:rFonts w:ascii="Times New Roman" w:hAnsi="Times New Roman" w:cs="Times New Roman"/>
          <w:b/>
          <w:szCs w:val="24"/>
          <w:lang w:eastAsia="zh-HK"/>
        </w:rPr>
      </w:pPr>
      <w:r w:rsidRPr="007F443A">
        <w:rPr>
          <w:rFonts w:ascii="Times New Roman" w:hAnsi="Times New Roman" w:cs="Times New Roman"/>
          <w:b/>
          <w:szCs w:val="24"/>
        </w:rPr>
        <w:t>六</w:t>
      </w:r>
      <w:r w:rsidR="00C85D39" w:rsidRPr="007F443A">
        <w:rPr>
          <w:rFonts w:ascii="Times New Roman" w:hAnsi="Times New Roman" w:cs="Times New Roman"/>
          <w:b/>
          <w:szCs w:val="24"/>
        </w:rPr>
        <w:t xml:space="preserve">. </w:t>
      </w:r>
      <w:r w:rsidR="00E473FE" w:rsidRPr="007F443A">
        <w:rPr>
          <w:rFonts w:ascii="Times New Roman" w:hAnsi="Times New Roman" w:cs="Times New Roman"/>
          <w:b/>
          <w:szCs w:val="24"/>
          <w:lang w:eastAsia="zh-HK"/>
        </w:rPr>
        <w:t>相關學習範圍</w:t>
      </w:r>
      <w:r w:rsidR="00E473FE" w:rsidRPr="007F443A">
        <w:rPr>
          <w:rFonts w:ascii="Times New Roman" w:hAnsi="Times New Roman" w:cs="Times New Roman"/>
          <w:b/>
          <w:szCs w:val="24"/>
          <w:lang w:eastAsia="zh-HK"/>
        </w:rPr>
        <w:t>/</w:t>
      </w:r>
      <w:r w:rsidR="00E473FE" w:rsidRPr="007F443A">
        <w:rPr>
          <w:rFonts w:ascii="Times New Roman" w:hAnsi="Times New Roman" w:cs="Times New Roman"/>
          <w:b/>
          <w:szCs w:val="24"/>
          <w:lang w:eastAsia="zh-HK"/>
        </w:rPr>
        <w:t>主題</w:t>
      </w:r>
      <w:r w:rsidR="00E473FE" w:rsidRPr="007F443A">
        <w:rPr>
          <w:rFonts w:ascii="Times New Roman" w:hAnsi="Times New Roman" w:cs="Times New Roman"/>
          <w:b/>
          <w:szCs w:val="24"/>
          <w:lang w:eastAsia="zh-HK"/>
        </w:rPr>
        <w:t>/</w:t>
      </w:r>
      <w:r w:rsidR="00E473FE" w:rsidRPr="007F443A">
        <w:rPr>
          <w:rFonts w:ascii="Times New Roman" w:hAnsi="Times New Roman" w:cs="Times New Roman"/>
          <w:b/>
          <w:szCs w:val="24"/>
          <w:lang w:eastAsia="zh-HK"/>
        </w:rPr>
        <w:t>主要探討問題</w:t>
      </w:r>
    </w:p>
    <w:p w:rsidR="006A0C79" w:rsidRPr="007F443A" w:rsidRDefault="006A0C79">
      <w:pPr>
        <w:rPr>
          <w:rFonts w:ascii="Times New Roman" w:hAnsi="Times New Roman" w:cs="Times New Roman"/>
          <w:b/>
          <w:szCs w:val="24"/>
          <w:lang w:eastAsia="zh-HK"/>
        </w:rPr>
      </w:pPr>
    </w:p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1799"/>
        <w:gridCol w:w="2471"/>
        <w:gridCol w:w="4372"/>
      </w:tblGrid>
      <w:tr w:rsidR="00B92142" w:rsidRPr="007F443A" w:rsidTr="003A0FAA">
        <w:tc>
          <w:tcPr>
            <w:tcW w:w="1799" w:type="dxa"/>
          </w:tcPr>
          <w:p w:rsidR="00B92142" w:rsidRPr="007F443A" w:rsidRDefault="00B92142" w:rsidP="00AA0DCA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F443A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學習範圍</w:t>
            </w:r>
          </w:p>
        </w:tc>
        <w:tc>
          <w:tcPr>
            <w:tcW w:w="2471" w:type="dxa"/>
          </w:tcPr>
          <w:p w:rsidR="00B92142" w:rsidRPr="007F443A" w:rsidRDefault="00B92142" w:rsidP="00AA0DCA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F443A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單元及主題</w:t>
            </w:r>
          </w:p>
        </w:tc>
        <w:tc>
          <w:tcPr>
            <w:tcW w:w="4372" w:type="dxa"/>
          </w:tcPr>
          <w:p w:rsidR="00B92142" w:rsidRPr="007F443A" w:rsidRDefault="00B92142" w:rsidP="00AA0DCA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F443A">
              <w:rPr>
                <w:rFonts w:ascii="Times New Roman" w:hAnsi="Times New Roman" w:cs="Times New Roman"/>
                <w:b/>
                <w:szCs w:val="24"/>
              </w:rPr>
              <w:t>探討問題</w:t>
            </w:r>
          </w:p>
        </w:tc>
      </w:tr>
      <w:tr w:rsidR="00B92142" w:rsidRPr="007F443A" w:rsidTr="003A0FAA">
        <w:tc>
          <w:tcPr>
            <w:tcW w:w="1799" w:type="dxa"/>
          </w:tcPr>
          <w:p w:rsidR="00B92142" w:rsidRPr="007F443A" w:rsidRDefault="00B92142" w:rsidP="00AA0DCA">
            <w:pPr>
              <w:rPr>
                <w:rFonts w:ascii="Times New Roman" w:hAnsi="Times New Roman" w:cs="Times New Roman"/>
                <w:szCs w:val="24"/>
              </w:rPr>
            </w:pPr>
            <w:r w:rsidRPr="007F443A">
              <w:rPr>
                <w:rFonts w:ascii="Times New Roman" w:hAnsi="Times New Roman" w:cs="Times New Roman"/>
                <w:color w:val="000000" w:themeColor="text1"/>
                <w:szCs w:val="24"/>
              </w:rPr>
              <w:t>社會與文化</w:t>
            </w:r>
          </w:p>
        </w:tc>
        <w:tc>
          <w:tcPr>
            <w:tcW w:w="2471" w:type="dxa"/>
          </w:tcPr>
          <w:p w:rsidR="00B92142" w:rsidRPr="007F443A" w:rsidRDefault="00B92142" w:rsidP="00AA0DCA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F443A">
              <w:rPr>
                <w:rFonts w:ascii="Times New Roman" w:hAnsi="Times New Roman" w:cs="Times New Roman"/>
                <w:color w:val="000000" w:themeColor="text1"/>
                <w:szCs w:val="24"/>
              </w:rPr>
              <w:t>單元二：今日香港</w:t>
            </w:r>
          </w:p>
          <w:p w:rsidR="00B92142" w:rsidRPr="007F443A" w:rsidRDefault="00B92142" w:rsidP="00AA0DCA">
            <w:pPr>
              <w:rPr>
                <w:rFonts w:ascii="Times New Roman" w:hAnsi="Times New Roman" w:cs="Times New Roman"/>
                <w:szCs w:val="24"/>
              </w:rPr>
            </w:pPr>
            <w:r w:rsidRPr="007F443A">
              <w:rPr>
                <w:rFonts w:ascii="Times New Roman" w:hAnsi="Times New Roman" w:cs="Times New Roman"/>
                <w:color w:val="000000"/>
                <w:szCs w:val="24"/>
              </w:rPr>
              <w:t>主題</w:t>
            </w:r>
            <w:r w:rsidRPr="007F443A">
              <w:rPr>
                <w:rFonts w:ascii="Times New Roman" w:hAnsi="Times New Roman" w:cs="Times New Roman"/>
                <w:color w:val="000000"/>
                <w:szCs w:val="24"/>
              </w:rPr>
              <w:t>1</w:t>
            </w:r>
            <w:r w:rsidRPr="007F443A">
              <w:rPr>
                <w:rFonts w:ascii="Times New Roman" w:hAnsi="Times New Roman" w:cs="Times New Roman"/>
                <w:color w:val="000000"/>
                <w:szCs w:val="24"/>
              </w:rPr>
              <w:t>：生活素質</w:t>
            </w:r>
          </w:p>
        </w:tc>
        <w:tc>
          <w:tcPr>
            <w:tcW w:w="4372" w:type="dxa"/>
          </w:tcPr>
          <w:p w:rsidR="00207B8D" w:rsidRPr="007F443A" w:rsidRDefault="00207B8D" w:rsidP="00207B8D">
            <w:pPr>
              <w:numPr>
                <w:ilvl w:val="0"/>
                <w:numId w:val="17"/>
              </w:numPr>
              <w:ind w:left="340" w:hanging="340"/>
              <w:jc w:val="both"/>
              <w:rPr>
                <w:rFonts w:ascii="Times New Roman" w:eastAsia="新細明體" w:hAnsi="Times New Roman" w:cs="Times New Roman"/>
              </w:rPr>
            </w:pPr>
            <w:r w:rsidRPr="007F443A">
              <w:rPr>
                <w:rFonts w:ascii="Times New Roman" w:eastAsia="新細明體" w:hAnsi="Times New Roman" w:cs="Times New Roman"/>
              </w:rPr>
              <w:t>香港居民對不同層面的生活素質的優次有甚麼不同看法？</w:t>
            </w:r>
          </w:p>
          <w:p w:rsidR="00207B8D" w:rsidRPr="007F443A" w:rsidRDefault="00207B8D" w:rsidP="00207B8D">
            <w:pPr>
              <w:numPr>
                <w:ilvl w:val="0"/>
                <w:numId w:val="17"/>
              </w:numPr>
              <w:ind w:left="340" w:hanging="340"/>
              <w:jc w:val="both"/>
              <w:rPr>
                <w:rFonts w:ascii="Times New Roman" w:eastAsia="新細明體" w:hAnsi="Times New Roman" w:cs="Times New Roman"/>
              </w:rPr>
            </w:pPr>
            <w:r w:rsidRPr="007F443A">
              <w:rPr>
                <w:rFonts w:ascii="Times New Roman" w:eastAsia="新細明體" w:hAnsi="Times New Roman" w:cs="Times New Roman"/>
              </w:rPr>
              <w:t>哪些方面的生活素質被視為最重要？哪些被視為最急切的需要？甚麼人可作出相關的決定？為甚麼？</w:t>
            </w:r>
          </w:p>
          <w:p w:rsidR="00B92142" w:rsidRPr="007F443A" w:rsidRDefault="00207B8D" w:rsidP="00207B8D">
            <w:pPr>
              <w:numPr>
                <w:ilvl w:val="0"/>
                <w:numId w:val="17"/>
              </w:numPr>
              <w:ind w:left="340" w:hanging="340"/>
              <w:jc w:val="both"/>
              <w:rPr>
                <w:rFonts w:ascii="Times New Roman" w:eastAsia="新細明體" w:hAnsi="Times New Roman" w:cs="Times New Roman"/>
              </w:rPr>
            </w:pPr>
            <w:r w:rsidRPr="007F443A">
              <w:rPr>
                <w:rFonts w:ascii="Times New Roman" w:eastAsia="新細明體" w:hAnsi="Times New Roman" w:cs="Times New Roman"/>
              </w:rPr>
              <w:t>不同人士或機構能為維持或改善生活素質作出甚麼貢獻？有甚麼障礙？在沒有清除障礙的情況下，哪些群體最受影響？</w:t>
            </w:r>
          </w:p>
        </w:tc>
      </w:tr>
    </w:tbl>
    <w:p w:rsidR="00DE4521" w:rsidRPr="007F443A" w:rsidRDefault="00DE4521">
      <w:pPr>
        <w:rPr>
          <w:rFonts w:ascii="Times New Roman" w:hAnsi="Times New Roman" w:cs="Times New Roman"/>
          <w:b/>
          <w:szCs w:val="24"/>
        </w:rPr>
      </w:pPr>
    </w:p>
    <w:p w:rsidR="00251038" w:rsidRPr="007F443A" w:rsidRDefault="00A95F1C">
      <w:pPr>
        <w:rPr>
          <w:rFonts w:ascii="Times New Roman" w:hAnsi="Times New Roman" w:cs="Times New Roman"/>
          <w:b/>
          <w:szCs w:val="24"/>
        </w:rPr>
      </w:pPr>
      <w:r w:rsidRPr="007F443A">
        <w:rPr>
          <w:rFonts w:ascii="Times New Roman" w:hAnsi="Times New Roman" w:cs="Times New Roman"/>
          <w:b/>
          <w:szCs w:val="24"/>
        </w:rPr>
        <w:t>七</w:t>
      </w:r>
      <w:r w:rsidR="00251038" w:rsidRPr="007F443A">
        <w:rPr>
          <w:rFonts w:ascii="Times New Roman" w:hAnsi="Times New Roman" w:cs="Times New Roman"/>
          <w:b/>
          <w:szCs w:val="24"/>
        </w:rPr>
        <w:t>.</w:t>
      </w:r>
      <w:r w:rsidR="002E5D12" w:rsidRPr="007F443A">
        <w:rPr>
          <w:rFonts w:ascii="Times New Roman" w:hAnsi="Times New Roman" w:cs="Times New Roman"/>
          <w:b/>
          <w:lang w:eastAsia="zh-HK"/>
        </w:rPr>
        <w:t xml:space="preserve"> </w:t>
      </w:r>
      <w:r w:rsidR="002E5D12" w:rsidRPr="007F443A">
        <w:rPr>
          <w:rFonts w:ascii="Times New Roman" w:hAnsi="Times New Roman" w:cs="Times New Roman"/>
          <w:b/>
          <w:lang w:eastAsia="zh-HK"/>
        </w:rPr>
        <w:t>相關概念</w:t>
      </w:r>
    </w:p>
    <w:p w:rsidR="00E473FE" w:rsidRPr="007F443A" w:rsidRDefault="00207B8D" w:rsidP="001F5FEB">
      <w:pPr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7F443A">
        <w:rPr>
          <w:rFonts w:ascii="Times New Roman" w:hAnsi="Times New Roman" w:cs="Times New Roman"/>
          <w:color w:val="000000" w:themeColor="text1"/>
          <w:szCs w:val="24"/>
        </w:rPr>
        <w:t>文物保育、集體回憶、生活素質、身份和身份認同</w:t>
      </w:r>
      <w:r w:rsidR="00BC726F" w:rsidRPr="007F443A">
        <w:rPr>
          <w:rFonts w:ascii="Times New Roman" w:hAnsi="Times New Roman" w:cs="Times New Roman"/>
          <w:color w:val="000000" w:themeColor="text1"/>
          <w:szCs w:val="24"/>
        </w:rPr>
        <w:t>。</w:t>
      </w:r>
    </w:p>
    <w:p w:rsidR="009E267F" w:rsidRPr="007F443A" w:rsidRDefault="009E267F">
      <w:pPr>
        <w:rPr>
          <w:rFonts w:ascii="Times New Roman" w:hAnsi="Times New Roman" w:cs="Times New Roman"/>
        </w:rPr>
      </w:pPr>
    </w:p>
    <w:p w:rsidR="00D91797" w:rsidRDefault="00A95F1C" w:rsidP="00E06E4F">
      <w:pPr>
        <w:pStyle w:val="Default"/>
        <w:spacing w:line="500" w:lineRule="exact"/>
        <w:jc w:val="both"/>
        <w:rPr>
          <w:rFonts w:ascii="Times New Roman" w:eastAsiaTheme="minorEastAsia" w:cs="Times New Roman"/>
          <w:b/>
          <w:lang w:eastAsia="zh-HK"/>
        </w:rPr>
      </w:pPr>
      <w:r w:rsidRPr="007F443A">
        <w:rPr>
          <w:rFonts w:ascii="Times New Roman" w:eastAsiaTheme="minorEastAsia" w:cs="Times New Roman"/>
          <w:b/>
        </w:rPr>
        <w:t>八</w:t>
      </w:r>
      <w:r w:rsidR="00A52AA8" w:rsidRPr="007F443A">
        <w:rPr>
          <w:rFonts w:ascii="Times New Roman" w:eastAsiaTheme="minorEastAsia" w:cs="Times New Roman"/>
          <w:b/>
          <w:lang w:eastAsia="zh-HK"/>
        </w:rPr>
        <w:t>.</w:t>
      </w:r>
      <w:r w:rsidR="00BF691B" w:rsidRPr="007F443A">
        <w:rPr>
          <w:rFonts w:ascii="Times New Roman" w:eastAsiaTheme="minorEastAsia" w:cs="Times New Roman"/>
          <w:b/>
          <w:lang w:eastAsia="zh-HK"/>
        </w:rPr>
        <w:t xml:space="preserve"> </w:t>
      </w:r>
      <w:r w:rsidR="00BF691B" w:rsidRPr="007F443A">
        <w:rPr>
          <w:rFonts w:ascii="Times New Roman" w:eastAsiaTheme="minorEastAsia" w:cs="Times New Roman"/>
          <w:b/>
          <w:lang w:eastAsia="zh-HK"/>
        </w:rPr>
        <w:t>建議討論問題</w:t>
      </w:r>
    </w:p>
    <w:p w:rsidR="00FD631E" w:rsidRPr="007F443A" w:rsidRDefault="00FD631E" w:rsidP="00E06E4F">
      <w:pPr>
        <w:pStyle w:val="Default"/>
        <w:spacing w:line="500" w:lineRule="exact"/>
        <w:jc w:val="both"/>
        <w:rPr>
          <w:rFonts w:ascii="Times New Roman" w:eastAsiaTheme="minorEastAsia" w:cs="Times New Roman" w:hint="eastAsia"/>
          <w:b/>
          <w:lang w:eastAsia="zh-HK"/>
        </w:rPr>
      </w:pPr>
    </w:p>
    <w:p w:rsidR="00EC0C87" w:rsidRPr="007F443A" w:rsidRDefault="00D91797" w:rsidP="00D91797">
      <w:pPr>
        <w:pStyle w:val="a4"/>
        <w:numPr>
          <w:ilvl w:val="0"/>
          <w:numId w:val="15"/>
        </w:numPr>
        <w:ind w:leftChars="0"/>
        <w:jc w:val="both"/>
        <w:rPr>
          <w:rFonts w:ascii="Times New Roman" w:hAnsi="Times New Roman" w:cs="Times New Roman"/>
          <w:color w:val="000000" w:themeColor="text1"/>
          <w:szCs w:val="24"/>
        </w:rPr>
      </w:pPr>
      <w:r>
        <w:rPr>
          <w:rFonts w:ascii="Times New Roman" w:hAnsi="Times New Roman" w:cs="Times New Roman" w:hint="eastAsia"/>
          <w:color w:val="000000" w:themeColor="text1"/>
          <w:szCs w:val="24"/>
          <w:lang w:eastAsia="zh-HK"/>
        </w:rPr>
        <w:t>「</w:t>
      </w:r>
      <w:r w:rsidRPr="00D91797">
        <w:rPr>
          <w:rFonts w:ascii="Times New Roman" w:hAnsi="Times New Roman" w:cs="Times New Roman" w:hint="eastAsia"/>
          <w:color w:val="000000" w:themeColor="text1"/>
          <w:szCs w:val="24"/>
        </w:rPr>
        <w:t>雷生春</w:t>
      </w:r>
      <w:r>
        <w:rPr>
          <w:rFonts w:ascii="Times New Roman" w:hAnsi="Times New Roman" w:cs="Times New Roman" w:hint="eastAsia"/>
          <w:color w:val="000000" w:themeColor="text1"/>
          <w:szCs w:val="24"/>
          <w:lang w:eastAsia="zh-HK"/>
        </w:rPr>
        <w:t>」</w:t>
      </w:r>
      <w:r w:rsidRPr="00D91797">
        <w:rPr>
          <w:rFonts w:ascii="Times New Roman" w:hAnsi="Times New Roman" w:cs="Times New Roman" w:hint="eastAsia"/>
          <w:color w:val="000000" w:themeColor="text1"/>
          <w:szCs w:val="24"/>
        </w:rPr>
        <w:t>經常被視為香港古蹟活化的成功例子。參考</w:t>
      </w:r>
      <w:r>
        <w:rPr>
          <w:rFonts w:ascii="Times New Roman" w:hAnsi="Times New Roman" w:cs="Times New Roman" w:hint="eastAsia"/>
          <w:color w:val="000000" w:themeColor="text1"/>
          <w:szCs w:val="24"/>
          <w:lang w:eastAsia="zh-HK"/>
        </w:rPr>
        <w:t>第一</w:t>
      </w:r>
      <w:r w:rsidR="0067068C">
        <w:rPr>
          <w:rFonts w:ascii="Times New Roman" w:hAnsi="Times New Roman" w:cs="Times New Roman" w:hint="eastAsia"/>
          <w:color w:val="000000" w:themeColor="text1"/>
          <w:szCs w:val="24"/>
          <w:lang w:eastAsia="zh-HK"/>
        </w:rPr>
        <w:t>段</w:t>
      </w:r>
      <w:r>
        <w:rPr>
          <w:rFonts w:ascii="Times New Roman" w:hAnsi="Times New Roman" w:cs="Times New Roman" w:hint="eastAsia"/>
          <w:color w:val="000000" w:themeColor="text1"/>
          <w:szCs w:val="24"/>
          <w:lang w:eastAsia="zh-HK"/>
        </w:rPr>
        <w:t>視頻</w:t>
      </w:r>
      <w:r w:rsidRPr="00D91797">
        <w:rPr>
          <w:rFonts w:ascii="Times New Roman" w:hAnsi="Times New Roman" w:cs="Times New Roman" w:hint="eastAsia"/>
          <w:color w:val="000000" w:themeColor="text1"/>
          <w:szCs w:val="24"/>
        </w:rPr>
        <w:t>及就你所知，試從活化過程和活化後的效果而指出它有哪些成功之處</w:t>
      </w:r>
      <w:r w:rsidR="00C752BB" w:rsidRPr="007F443A">
        <w:rPr>
          <w:rFonts w:ascii="Times New Roman" w:hAnsi="Times New Roman" w:cs="Times New Roman"/>
          <w:color w:val="000000" w:themeColor="text1"/>
          <w:szCs w:val="24"/>
        </w:rPr>
        <w:t>。</w:t>
      </w:r>
    </w:p>
    <w:p w:rsidR="0086748E" w:rsidRPr="007F443A" w:rsidRDefault="0086748E" w:rsidP="0086748E">
      <w:pPr>
        <w:pStyle w:val="a4"/>
        <w:ind w:leftChars="0" w:left="360"/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:rsidR="00EC0C87" w:rsidRPr="007F443A" w:rsidRDefault="00FD631E" w:rsidP="00FD631E">
      <w:pPr>
        <w:pStyle w:val="a4"/>
        <w:numPr>
          <w:ilvl w:val="0"/>
          <w:numId w:val="15"/>
        </w:numPr>
        <w:ind w:leftChars="0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FD631E">
        <w:rPr>
          <w:rFonts w:ascii="Times New Roman" w:hAnsi="Times New Roman" w:cs="Times New Roman" w:hint="eastAsia"/>
          <w:color w:val="000000" w:themeColor="text1"/>
          <w:szCs w:val="24"/>
        </w:rPr>
        <w:t>前水警總部活化為「</w:t>
      </w:r>
      <w:r w:rsidRPr="00FD631E">
        <w:rPr>
          <w:rFonts w:ascii="Times New Roman" w:hAnsi="Times New Roman" w:cs="Times New Roman" w:hint="eastAsia"/>
          <w:color w:val="000000" w:themeColor="text1"/>
          <w:szCs w:val="24"/>
        </w:rPr>
        <w:t>1881 Heritage</w:t>
      </w:r>
      <w:r>
        <w:rPr>
          <w:rFonts w:ascii="Times New Roman" w:hAnsi="Times New Roman" w:cs="Times New Roman" w:hint="eastAsia"/>
          <w:color w:val="000000" w:themeColor="text1"/>
          <w:szCs w:val="24"/>
        </w:rPr>
        <w:t>」的過程，</w:t>
      </w:r>
      <w:r>
        <w:rPr>
          <w:rFonts w:ascii="Times New Roman" w:hAnsi="Times New Roman" w:cs="Times New Roman" w:hint="eastAsia"/>
          <w:color w:val="000000" w:themeColor="text1"/>
          <w:szCs w:val="24"/>
          <w:lang w:eastAsia="zh-HK"/>
        </w:rPr>
        <w:t>以及其</w:t>
      </w:r>
      <w:r w:rsidRPr="00FD631E">
        <w:rPr>
          <w:rFonts w:ascii="Times New Roman" w:hAnsi="Times New Roman" w:cs="Times New Roman" w:hint="eastAsia"/>
          <w:color w:val="000000" w:themeColor="text1"/>
          <w:szCs w:val="24"/>
        </w:rPr>
        <w:t>活化後的情況，反映了古蹟活化的哪些爭議？你又是否同意視頻內的保育團體負責人的意見？試參考</w:t>
      </w:r>
      <w:r>
        <w:rPr>
          <w:rFonts w:ascii="Times New Roman" w:hAnsi="Times New Roman" w:cs="Times New Roman" w:hint="eastAsia"/>
          <w:color w:val="000000" w:themeColor="text1"/>
          <w:szCs w:val="24"/>
        </w:rPr>
        <w:t>第</w:t>
      </w:r>
      <w:r>
        <w:rPr>
          <w:rFonts w:ascii="Times New Roman" w:hAnsi="Times New Roman" w:cs="Times New Roman" w:hint="eastAsia"/>
          <w:color w:val="000000" w:themeColor="text1"/>
          <w:szCs w:val="24"/>
          <w:lang w:eastAsia="zh-HK"/>
        </w:rPr>
        <w:t>二</w:t>
      </w:r>
      <w:r w:rsidR="0067068C">
        <w:rPr>
          <w:rFonts w:ascii="Times New Roman" w:hAnsi="Times New Roman" w:cs="Times New Roman" w:hint="eastAsia"/>
          <w:color w:val="000000" w:themeColor="text1"/>
          <w:szCs w:val="24"/>
          <w:lang w:eastAsia="zh-HK"/>
        </w:rPr>
        <w:t>段</w:t>
      </w:r>
      <w:r w:rsidRPr="00FD631E">
        <w:rPr>
          <w:rFonts w:ascii="Times New Roman" w:hAnsi="Times New Roman" w:cs="Times New Roman" w:hint="eastAsia"/>
          <w:color w:val="000000" w:themeColor="text1"/>
          <w:szCs w:val="24"/>
        </w:rPr>
        <w:t>視頻及就你所知，加以說明</w:t>
      </w:r>
      <w:r>
        <w:rPr>
          <w:rFonts w:ascii="Times New Roman" w:hAnsi="Times New Roman" w:cs="Times New Roman" w:hint="eastAsia"/>
          <w:color w:val="000000" w:themeColor="text1"/>
          <w:szCs w:val="24"/>
        </w:rPr>
        <w:t>。</w:t>
      </w:r>
    </w:p>
    <w:p w:rsidR="0086748E" w:rsidRPr="007F443A" w:rsidRDefault="0086748E" w:rsidP="0086748E">
      <w:pPr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:rsidR="00635BF1" w:rsidRPr="007F443A" w:rsidRDefault="00FD631E" w:rsidP="00FD631E">
      <w:pPr>
        <w:pStyle w:val="a4"/>
        <w:numPr>
          <w:ilvl w:val="0"/>
          <w:numId w:val="15"/>
        </w:numPr>
        <w:ind w:leftChars="0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FD631E">
        <w:rPr>
          <w:rFonts w:ascii="Times New Roman" w:hAnsi="Times New Roman" w:cs="Times New Roman" w:hint="eastAsia"/>
          <w:color w:val="000000" w:themeColor="text1"/>
          <w:szCs w:val="24"/>
        </w:rPr>
        <w:t>「若由私人擁有的建築物有重大歷史價值，政府應運用公</w:t>
      </w:r>
      <w:proofErr w:type="gramStart"/>
      <w:r w:rsidRPr="00FD631E">
        <w:rPr>
          <w:rFonts w:ascii="Times New Roman" w:hAnsi="Times New Roman" w:cs="Times New Roman" w:hint="eastAsia"/>
          <w:color w:val="000000" w:themeColor="text1"/>
          <w:szCs w:val="24"/>
        </w:rPr>
        <w:t>帑</w:t>
      </w:r>
      <w:proofErr w:type="gramEnd"/>
      <w:r w:rsidRPr="00FD631E">
        <w:rPr>
          <w:rFonts w:ascii="Times New Roman" w:hAnsi="Times New Roman" w:cs="Times New Roman" w:hint="eastAsia"/>
          <w:color w:val="000000" w:themeColor="text1"/>
          <w:szCs w:val="24"/>
        </w:rPr>
        <w:t>收購，然後再適當地將其活化利用，以保存香港人的集體回憶。」你是否同意這種說法？試參考</w:t>
      </w:r>
      <w:r>
        <w:rPr>
          <w:rFonts w:ascii="Times New Roman" w:hAnsi="Times New Roman" w:cs="Times New Roman" w:hint="eastAsia"/>
          <w:color w:val="000000" w:themeColor="text1"/>
          <w:szCs w:val="24"/>
          <w:lang w:eastAsia="zh-HK"/>
        </w:rPr>
        <w:t>第一、第二及第三</w:t>
      </w:r>
      <w:r w:rsidR="0067068C">
        <w:rPr>
          <w:rFonts w:ascii="Times New Roman" w:hAnsi="Times New Roman" w:cs="Times New Roman" w:hint="eastAsia"/>
          <w:color w:val="000000" w:themeColor="text1"/>
          <w:szCs w:val="24"/>
          <w:lang w:eastAsia="zh-HK"/>
        </w:rPr>
        <w:t>段</w:t>
      </w:r>
      <w:r>
        <w:rPr>
          <w:rFonts w:ascii="Times New Roman" w:hAnsi="Times New Roman" w:cs="Times New Roman" w:hint="eastAsia"/>
          <w:color w:val="000000" w:themeColor="text1"/>
          <w:szCs w:val="24"/>
          <w:lang w:eastAsia="zh-HK"/>
        </w:rPr>
        <w:t>視頻</w:t>
      </w:r>
      <w:r w:rsidRPr="00FD631E">
        <w:rPr>
          <w:rFonts w:ascii="Times New Roman" w:hAnsi="Times New Roman" w:cs="Times New Roman" w:hint="eastAsia"/>
          <w:color w:val="000000" w:themeColor="text1"/>
          <w:szCs w:val="24"/>
        </w:rPr>
        <w:t>，並就你所知而以說明</w:t>
      </w:r>
      <w:r w:rsidR="0067068C">
        <w:rPr>
          <w:rFonts w:ascii="Times New Roman" w:hAnsi="Times New Roman" w:cs="Times New Roman" w:hint="eastAsia"/>
          <w:color w:val="000000" w:themeColor="text1"/>
          <w:szCs w:val="24"/>
        </w:rPr>
        <w:t>。</w:t>
      </w:r>
    </w:p>
    <w:p w:rsidR="0086748E" w:rsidRPr="007F443A" w:rsidRDefault="0086748E" w:rsidP="0086748E">
      <w:pPr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:rsidR="00FD631E" w:rsidRPr="007F443A" w:rsidRDefault="00FD631E">
      <w:pPr>
        <w:rPr>
          <w:rFonts w:ascii="Times New Roman" w:hAnsi="Times New Roman" w:cs="Times New Roman" w:hint="eastAsia"/>
        </w:rPr>
      </w:pPr>
    </w:p>
    <w:p w:rsidR="00201EF9" w:rsidRPr="007F443A" w:rsidRDefault="00A95F1C">
      <w:pPr>
        <w:rPr>
          <w:rFonts w:ascii="Times New Roman" w:hAnsi="Times New Roman" w:cs="Times New Roman"/>
          <w:b/>
        </w:rPr>
      </w:pPr>
      <w:r w:rsidRPr="007F443A">
        <w:rPr>
          <w:rFonts w:ascii="Times New Roman" w:hAnsi="Times New Roman" w:cs="Times New Roman"/>
          <w:b/>
          <w:szCs w:val="24"/>
        </w:rPr>
        <w:t>九</w:t>
      </w:r>
      <w:r w:rsidR="00DE5996" w:rsidRPr="007F443A">
        <w:rPr>
          <w:rFonts w:ascii="Times New Roman" w:hAnsi="Times New Roman" w:cs="Times New Roman"/>
          <w:b/>
          <w:szCs w:val="24"/>
          <w:lang w:eastAsia="zh-HK"/>
        </w:rPr>
        <w:t>.</w:t>
      </w:r>
      <w:r w:rsidR="00201EF9" w:rsidRPr="007F443A">
        <w:rPr>
          <w:rFonts w:ascii="Times New Roman" w:hAnsi="Times New Roman" w:cs="Times New Roman"/>
          <w:b/>
        </w:rPr>
        <w:t xml:space="preserve"> </w:t>
      </w:r>
      <w:r w:rsidR="00201EF9" w:rsidRPr="007F443A">
        <w:rPr>
          <w:rFonts w:ascii="Times New Roman" w:hAnsi="Times New Roman" w:cs="Times New Roman"/>
          <w:b/>
        </w:rPr>
        <w:t>回饋建議</w:t>
      </w:r>
      <w:r w:rsidR="00BC3EFD" w:rsidRPr="007F443A">
        <w:rPr>
          <w:rFonts w:ascii="Times New Roman" w:hAnsi="Times New Roman" w:cs="Times New Roman"/>
          <w:b/>
        </w:rPr>
        <w:t>示例</w:t>
      </w:r>
    </w:p>
    <w:p w:rsidR="0044626C" w:rsidRDefault="0044626C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7025"/>
      </w:tblGrid>
      <w:tr w:rsidR="00FD631E" w:rsidTr="007722F6">
        <w:trPr>
          <w:tblHeader/>
        </w:trPr>
        <w:tc>
          <w:tcPr>
            <w:tcW w:w="1271" w:type="dxa"/>
            <w:shd w:val="clear" w:color="auto" w:fill="FBE4D5" w:themeFill="accent2" w:themeFillTint="33"/>
          </w:tcPr>
          <w:p w:rsidR="00FD631E" w:rsidRPr="00F91BA4" w:rsidRDefault="00FD631E" w:rsidP="00F91B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1BA4">
              <w:rPr>
                <w:rFonts w:ascii="Times New Roman" w:hAnsi="Times New Roman" w:cs="Times New Roman" w:hint="eastAsia"/>
                <w:b/>
                <w:lang w:eastAsia="zh-HK"/>
              </w:rPr>
              <w:t>討論題目</w:t>
            </w:r>
          </w:p>
        </w:tc>
        <w:tc>
          <w:tcPr>
            <w:tcW w:w="7025" w:type="dxa"/>
            <w:shd w:val="clear" w:color="auto" w:fill="FBE4D5" w:themeFill="accent2" w:themeFillTint="33"/>
          </w:tcPr>
          <w:p w:rsidR="00FD631E" w:rsidRPr="00F91BA4" w:rsidRDefault="00FD631E" w:rsidP="00FD63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1BA4">
              <w:rPr>
                <w:rFonts w:ascii="Times New Roman" w:hAnsi="Times New Roman" w:cs="Times New Roman" w:hint="eastAsia"/>
                <w:b/>
                <w:lang w:eastAsia="zh-HK"/>
              </w:rPr>
              <w:t>回</w:t>
            </w:r>
            <w:r w:rsidRPr="00F91BA4">
              <w:rPr>
                <w:rFonts w:ascii="Times New Roman" w:hAnsi="Times New Roman" w:cs="Times New Roman" w:hint="eastAsia"/>
                <w:b/>
                <w:lang w:eastAsia="zh-HK"/>
              </w:rPr>
              <w:t xml:space="preserve">  </w:t>
            </w:r>
            <w:proofErr w:type="gramStart"/>
            <w:r w:rsidRPr="00F91BA4">
              <w:rPr>
                <w:rFonts w:ascii="Times New Roman" w:hAnsi="Times New Roman" w:cs="Times New Roman" w:hint="eastAsia"/>
                <w:b/>
                <w:lang w:eastAsia="zh-HK"/>
              </w:rPr>
              <w:t>饋</w:t>
            </w:r>
            <w:proofErr w:type="gramEnd"/>
            <w:r w:rsidRPr="00F91BA4">
              <w:rPr>
                <w:rFonts w:ascii="Times New Roman" w:hAnsi="Times New Roman" w:cs="Times New Roman" w:hint="eastAsia"/>
                <w:b/>
                <w:lang w:eastAsia="zh-HK"/>
              </w:rPr>
              <w:t xml:space="preserve">  </w:t>
            </w:r>
            <w:r w:rsidRPr="00F91BA4">
              <w:rPr>
                <w:rFonts w:ascii="Times New Roman" w:hAnsi="Times New Roman" w:cs="Times New Roman" w:hint="eastAsia"/>
                <w:b/>
                <w:lang w:eastAsia="zh-HK"/>
              </w:rPr>
              <w:t>提</w:t>
            </w:r>
            <w:r w:rsidRPr="00F91BA4">
              <w:rPr>
                <w:rFonts w:ascii="Times New Roman" w:hAnsi="Times New Roman" w:cs="Times New Roman" w:hint="eastAsia"/>
                <w:b/>
                <w:lang w:eastAsia="zh-HK"/>
              </w:rPr>
              <w:t xml:space="preserve">  </w:t>
            </w:r>
            <w:r w:rsidRPr="00F91BA4">
              <w:rPr>
                <w:rFonts w:ascii="Times New Roman" w:hAnsi="Times New Roman" w:cs="Times New Roman" w:hint="eastAsia"/>
                <w:b/>
                <w:lang w:eastAsia="zh-HK"/>
              </w:rPr>
              <w:t>示</w:t>
            </w:r>
          </w:p>
        </w:tc>
      </w:tr>
      <w:tr w:rsidR="00FD631E" w:rsidTr="00FD631E">
        <w:tc>
          <w:tcPr>
            <w:tcW w:w="1271" w:type="dxa"/>
          </w:tcPr>
          <w:p w:rsidR="00FD631E" w:rsidRDefault="00FD631E" w:rsidP="00FD631E">
            <w:pPr>
              <w:jc w:val="center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  <w:lang w:eastAsia="zh-HK"/>
              </w:rPr>
              <w:t>第</w:t>
            </w: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 w:hint="eastAsia"/>
                <w:lang w:eastAsia="zh-HK"/>
              </w:rPr>
              <w:t>題</w:t>
            </w:r>
          </w:p>
        </w:tc>
        <w:tc>
          <w:tcPr>
            <w:tcW w:w="7025" w:type="dxa"/>
          </w:tcPr>
          <w:p w:rsidR="00FD631E" w:rsidRPr="00FD631E" w:rsidRDefault="00FD631E" w:rsidP="00F91BA4">
            <w:pPr>
              <w:pStyle w:val="a4"/>
              <w:numPr>
                <w:ilvl w:val="0"/>
                <w:numId w:val="35"/>
              </w:numPr>
              <w:ind w:leftChars="0"/>
              <w:jc w:val="both"/>
              <w:rPr>
                <w:rFonts w:ascii="Times New Roman" w:hAnsi="Times New Roman" w:cs="Times New Roman" w:hint="eastAsia"/>
              </w:rPr>
            </w:pPr>
            <w:r w:rsidRPr="00FD631E">
              <w:rPr>
                <w:rFonts w:ascii="Times New Roman" w:hAnsi="Times New Roman" w:cs="Times New Roman" w:hint="eastAsia"/>
              </w:rPr>
              <w:t>建築物由私人捐贈予政府，減少公</w:t>
            </w:r>
            <w:proofErr w:type="gramStart"/>
            <w:r w:rsidRPr="00FD631E">
              <w:rPr>
                <w:rFonts w:ascii="Times New Roman" w:hAnsi="Times New Roman" w:cs="Times New Roman" w:hint="eastAsia"/>
              </w:rPr>
              <w:t>帑</w:t>
            </w:r>
            <w:proofErr w:type="gramEnd"/>
            <w:r w:rsidRPr="00FD631E">
              <w:rPr>
                <w:rFonts w:ascii="Times New Roman" w:hAnsi="Times New Roman" w:cs="Times New Roman" w:hint="eastAsia"/>
              </w:rPr>
              <w:t>支出。</w:t>
            </w:r>
          </w:p>
          <w:p w:rsidR="00FD631E" w:rsidRPr="00FD631E" w:rsidRDefault="00FD631E" w:rsidP="00F91BA4">
            <w:pPr>
              <w:pStyle w:val="a4"/>
              <w:numPr>
                <w:ilvl w:val="0"/>
                <w:numId w:val="35"/>
              </w:numPr>
              <w:ind w:leftChars="0"/>
              <w:jc w:val="both"/>
              <w:rPr>
                <w:rFonts w:ascii="Times New Roman" w:hAnsi="Times New Roman" w:cs="Times New Roman" w:hint="eastAsia"/>
              </w:rPr>
            </w:pPr>
            <w:r w:rsidRPr="00FD631E">
              <w:rPr>
                <w:rFonts w:ascii="Times New Roman" w:hAnsi="Times New Roman" w:cs="Times New Roman" w:hint="eastAsia"/>
              </w:rPr>
              <w:t>活化時除了因應現今情況而作適當改建外（例如露台加裝透明玻璃、符合消防和建築規定），同時保留了建築物的原來特</w:t>
            </w:r>
            <w:r w:rsidRPr="00FD631E">
              <w:rPr>
                <w:rFonts w:ascii="Times New Roman" w:hAnsi="Times New Roman" w:cs="Times New Roman" w:hint="eastAsia"/>
              </w:rPr>
              <w:lastRenderedPageBreak/>
              <w:t>色（例如牌匾和地磚），令建築物的韻味得以保存。</w:t>
            </w:r>
          </w:p>
          <w:p w:rsidR="00FD631E" w:rsidRPr="00FD631E" w:rsidRDefault="00FD631E" w:rsidP="00F91BA4">
            <w:pPr>
              <w:pStyle w:val="a4"/>
              <w:numPr>
                <w:ilvl w:val="0"/>
                <w:numId w:val="35"/>
              </w:numPr>
              <w:ind w:leftChars="0"/>
              <w:jc w:val="both"/>
              <w:rPr>
                <w:rFonts w:ascii="Times New Roman" w:hAnsi="Times New Roman" w:cs="Times New Roman"/>
              </w:rPr>
            </w:pPr>
            <w:r w:rsidRPr="00FD631E">
              <w:rPr>
                <w:rFonts w:ascii="Times New Roman" w:hAnsi="Times New Roman" w:cs="Times New Roman" w:hint="eastAsia"/>
              </w:rPr>
              <w:t>結合社區的特色和需要，發揮其活化後的新功能。例如深水埗為較多草根階層及長者居住的地區，可為他們提供醫療服務，而診金折扣優惠亦切合他們的需要。</w:t>
            </w:r>
          </w:p>
        </w:tc>
      </w:tr>
      <w:tr w:rsidR="00FD631E" w:rsidTr="00FD631E">
        <w:tc>
          <w:tcPr>
            <w:tcW w:w="1271" w:type="dxa"/>
          </w:tcPr>
          <w:p w:rsidR="00FD631E" w:rsidRDefault="00F91BA4" w:rsidP="00F91BA4">
            <w:pPr>
              <w:jc w:val="center"/>
              <w:rPr>
                <w:rFonts w:ascii="Times New Roman" w:hAnsi="Times New Roman" w:cs="Times New Roman"/>
              </w:rPr>
            </w:pPr>
            <w:r w:rsidRPr="00F91BA4">
              <w:rPr>
                <w:rFonts w:ascii="Times New Roman" w:hAnsi="Times New Roman" w:cs="Times New Roman" w:hint="eastAsia"/>
              </w:rPr>
              <w:lastRenderedPageBreak/>
              <w:t>第</w:t>
            </w:r>
            <w:r>
              <w:rPr>
                <w:rFonts w:ascii="Times New Roman" w:hAnsi="Times New Roman" w:cs="Times New Roman" w:hint="eastAsia"/>
              </w:rPr>
              <w:t>2</w:t>
            </w:r>
            <w:r w:rsidRPr="00F91BA4">
              <w:rPr>
                <w:rFonts w:ascii="Times New Roman" w:hAnsi="Times New Roman" w:cs="Times New Roman" w:hint="eastAsia"/>
              </w:rPr>
              <w:t>題</w:t>
            </w:r>
          </w:p>
        </w:tc>
        <w:tc>
          <w:tcPr>
            <w:tcW w:w="7025" w:type="dxa"/>
          </w:tcPr>
          <w:p w:rsidR="00F91BA4" w:rsidRPr="00F91BA4" w:rsidRDefault="00F91BA4" w:rsidP="00F91BA4">
            <w:pPr>
              <w:pStyle w:val="a4"/>
              <w:numPr>
                <w:ilvl w:val="0"/>
                <w:numId w:val="36"/>
              </w:numPr>
              <w:ind w:leftChars="0"/>
              <w:jc w:val="both"/>
              <w:rPr>
                <w:rFonts w:ascii="Times New Roman" w:hAnsi="Times New Roman" w:cs="Times New Roman" w:hint="eastAsia"/>
              </w:rPr>
            </w:pPr>
            <w:r w:rsidRPr="00F91BA4">
              <w:rPr>
                <w:rFonts w:ascii="Times New Roman" w:hAnsi="Times New Roman" w:cs="Times New Roman" w:hint="eastAsia"/>
              </w:rPr>
              <w:t>這個例子反映了古蹟保育與商業活動之間的爭議，發展商為了促進商業活動，在活化時大幅改造古蹟的周遭環境，又引進了高檔次的國際名店，因而被保育團體批評這種過於商業化的營運模式，令古蹟失去了其歷史意義。</w:t>
            </w:r>
          </w:p>
          <w:p w:rsidR="00F91BA4" w:rsidRPr="00F91BA4" w:rsidRDefault="00F91BA4" w:rsidP="00F91BA4">
            <w:pPr>
              <w:pStyle w:val="a4"/>
              <w:numPr>
                <w:ilvl w:val="0"/>
                <w:numId w:val="36"/>
              </w:numPr>
              <w:ind w:leftChars="0"/>
              <w:jc w:val="both"/>
              <w:rPr>
                <w:rFonts w:ascii="Times New Roman" w:hAnsi="Times New Roman" w:cs="Times New Roman" w:hint="eastAsia"/>
              </w:rPr>
            </w:pPr>
            <w:r w:rsidRPr="00F91BA4">
              <w:rPr>
                <w:rFonts w:ascii="Times New Roman" w:hAnsi="Times New Roman" w:cs="Times New Roman" w:hint="eastAsia"/>
              </w:rPr>
              <w:t>如學生同意保育團體的觀點，可指出保育歷史建築應要重視「真實性」及「完整性」的原則，發展商的大幅改建行動偏離這些原則甚遠；而且它以遊客為主要對象，故其活化效果未能</w:t>
            </w:r>
            <w:proofErr w:type="gramStart"/>
            <w:r w:rsidRPr="00F91BA4">
              <w:rPr>
                <w:rFonts w:ascii="Times New Roman" w:hAnsi="Times New Roman" w:cs="Times New Roman" w:hint="eastAsia"/>
              </w:rPr>
              <w:t>令原區居民</w:t>
            </w:r>
            <w:proofErr w:type="gramEnd"/>
            <w:r w:rsidRPr="00F91BA4">
              <w:rPr>
                <w:rFonts w:ascii="Times New Roman" w:hAnsi="Times New Roman" w:cs="Times New Roman" w:hint="eastAsia"/>
              </w:rPr>
              <w:t>受惠。</w:t>
            </w:r>
          </w:p>
          <w:p w:rsidR="00FD631E" w:rsidRPr="00F91BA4" w:rsidRDefault="00F91BA4" w:rsidP="00F91BA4">
            <w:pPr>
              <w:pStyle w:val="a4"/>
              <w:numPr>
                <w:ilvl w:val="0"/>
                <w:numId w:val="36"/>
              </w:numPr>
              <w:ind w:leftChars="0"/>
              <w:jc w:val="both"/>
              <w:rPr>
                <w:rFonts w:ascii="Times New Roman" w:hAnsi="Times New Roman" w:cs="Times New Roman"/>
              </w:rPr>
            </w:pPr>
            <w:r w:rsidRPr="00F91BA4">
              <w:rPr>
                <w:rFonts w:ascii="Times New Roman" w:hAnsi="Times New Roman" w:cs="Times New Roman" w:hint="eastAsia"/>
              </w:rPr>
              <w:t>如學生不同意保育團體的觀點，可指出保育古蹟是需要投入很多建造費用，而在活化後也需要經費維持，故以商業模式營運無可厚非；而且古蹟在活化後成為香港的新地標，吸引遊客前來消費，有助促進旅遊業發展</w:t>
            </w:r>
          </w:p>
        </w:tc>
      </w:tr>
      <w:tr w:rsidR="00FD631E" w:rsidTr="00FD631E">
        <w:tc>
          <w:tcPr>
            <w:tcW w:w="1271" w:type="dxa"/>
          </w:tcPr>
          <w:p w:rsidR="00FD631E" w:rsidRDefault="00F91BA4" w:rsidP="00F91BA4">
            <w:pPr>
              <w:jc w:val="center"/>
              <w:rPr>
                <w:rFonts w:ascii="Times New Roman" w:hAnsi="Times New Roman" w:cs="Times New Roman"/>
              </w:rPr>
            </w:pPr>
            <w:r w:rsidRPr="00F91BA4">
              <w:rPr>
                <w:rFonts w:ascii="Times New Roman" w:hAnsi="Times New Roman" w:cs="Times New Roman" w:hint="eastAsia"/>
              </w:rPr>
              <w:t>第</w:t>
            </w:r>
            <w:r>
              <w:rPr>
                <w:rFonts w:ascii="Times New Roman" w:hAnsi="Times New Roman" w:cs="Times New Roman" w:hint="eastAsia"/>
              </w:rPr>
              <w:t>3</w:t>
            </w:r>
            <w:r w:rsidRPr="00F91BA4">
              <w:rPr>
                <w:rFonts w:ascii="Times New Roman" w:hAnsi="Times New Roman" w:cs="Times New Roman" w:hint="eastAsia"/>
              </w:rPr>
              <w:t>題</w:t>
            </w:r>
          </w:p>
        </w:tc>
        <w:tc>
          <w:tcPr>
            <w:tcW w:w="7025" w:type="dxa"/>
          </w:tcPr>
          <w:p w:rsidR="00F91BA4" w:rsidRPr="00F91BA4" w:rsidRDefault="00F91BA4" w:rsidP="00F91BA4">
            <w:pPr>
              <w:pStyle w:val="a4"/>
              <w:numPr>
                <w:ilvl w:val="0"/>
                <w:numId w:val="37"/>
              </w:numPr>
              <w:ind w:leftChars="0"/>
              <w:jc w:val="both"/>
              <w:rPr>
                <w:rFonts w:ascii="Times New Roman" w:hAnsi="Times New Roman" w:cs="Times New Roman" w:hint="eastAsia"/>
              </w:rPr>
            </w:pPr>
            <w:r w:rsidRPr="00F91BA4">
              <w:rPr>
                <w:rFonts w:ascii="Times New Roman" w:hAnsi="Times New Roman" w:cs="Times New Roman" w:hint="eastAsia"/>
              </w:rPr>
              <w:t>如學生同意這個說法，可指出某些私人擁有的古蹟，因為業主無力維修而日漸殘破，又或是賣給發展商將其拆卸，令古蹟完全消失。</w:t>
            </w:r>
            <w:proofErr w:type="gramStart"/>
            <w:r w:rsidRPr="00F91BA4">
              <w:rPr>
                <w:rFonts w:ascii="Times New Roman" w:hAnsi="Times New Roman" w:cs="Times New Roman" w:hint="eastAsia"/>
              </w:rPr>
              <w:t>此外，</w:t>
            </w:r>
            <w:proofErr w:type="gramEnd"/>
            <w:r w:rsidRPr="00F91BA4">
              <w:rPr>
                <w:rFonts w:ascii="Times New Roman" w:hAnsi="Times New Roman" w:cs="Times New Roman" w:hint="eastAsia"/>
              </w:rPr>
              <w:t>不少古蹟活化後因營運需要而滲入過多商業元素，失去活化古蹟的意義。如政府用公</w:t>
            </w:r>
            <w:proofErr w:type="gramStart"/>
            <w:r w:rsidRPr="00F91BA4">
              <w:rPr>
                <w:rFonts w:ascii="Times New Roman" w:hAnsi="Times New Roman" w:cs="Times New Roman" w:hint="eastAsia"/>
              </w:rPr>
              <w:t>帑</w:t>
            </w:r>
            <w:proofErr w:type="gramEnd"/>
            <w:r w:rsidRPr="00F91BA4">
              <w:rPr>
                <w:rFonts w:ascii="Times New Roman" w:hAnsi="Times New Roman" w:cs="Times New Roman" w:hint="eastAsia"/>
              </w:rPr>
              <w:t>收購，可避免以上情況出現。</w:t>
            </w:r>
          </w:p>
          <w:p w:rsidR="00FD631E" w:rsidRPr="00F91BA4" w:rsidRDefault="00F91BA4" w:rsidP="00F91BA4">
            <w:pPr>
              <w:pStyle w:val="a4"/>
              <w:numPr>
                <w:ilvl w:val="0"/>
                <w:numId w:val="37"/>
              </w:numPr>
              <w:ind w:leftChars="0"/>
              <w:jc w:val="both"/>
              <w:rPr>
                <w:rFonts w:ascii="Times New Roman" w:hAnsi="Times New Roman" w:cs="Times New Roman"/>
              </w:rPr>
            </w:pPr>
            <w:r w:rsidRPr="00F91BA4">
              <w:rPr>
                <w:rFonts w:ascii="Times New Roman" w:hAnsi="Times New Roman" w:cs="Times New Roman" w:hint="eastAsia"/>
              </w:rPr>
              <w:t>如學生不同意這個說法，可指出政府收購私人建築需要付出大量公</w:t>
            </w:r>
            <w:proofErr w:type="gramStart"/>
            <w:r w:rsidRPr="00F91BA4">
              <w:rPr>
                <w:rFonts w:ascii="Times New Roman" w:hAnsi="Times New Roman" w:cs="Times New Roman" w:hint="eastAsia"/>
              </w:rPr>
              <w:t>帑</w:t>
            </w:r>
            <w:proofErr w:type="gramEnd"/>
            <w:r w:rsidRPr="00F91BA4">
              <w:rPr>
                <w:rFonts w:ascii="Times New Roman" w:hAnsi="Times New Roman" w:cs="Times New Roman" w:hint="eastAsia"/>
              </w:rPr>
              <w:t>，因而影響在其他項目上支出。</w:t>
            </w:r>
            <w:proofErr w:type="gramStart"/>
            <w:r w:rsidRPr="00F91BA4">
              <w:rPr>
                <w:rFonts w:ascii="Times New Roman" w:hAnsi="Times New Roman" w:cs="Times New Roman" w:hint="eastAsia"/>
              </w:rPr>
              <w:t>此外，</w:t>
            </w:r>
            <w:proofErr w:type="gramEnd"/>
            <w:r w:rsidRPr="00F91BA4">
              <w:rPr>
                <w:rFonts w:ascii="Times New Roman" w:hAnsi="Times New Roman" w:cs="Times New Roman" w:hint="eastAsia"/>
              </w:rPr>
              <w:t>活化後的成效亦難以預料，可能淪為「大白</w:t>
            </w:r>
            <w:proofErr w:type="gramStart"/>
            <w:r w:rsidRPr="00F91BA4">
              <w:rPr>
                <w:rFonts w:ascii="Times New Roman" w:hAnsi="Times New Roman" w:cs="Times New Roman" w:hint="eastAsia"/>
              </w:rPr>
              <w:t>象</w:t>
            </w:r>
            <w:proofErr w:type="gramEnd"/>
            <w:r w:rsidRPr="00F91BA4">
              <w:rPr>
                <w:rFonts w:ascii="Times New Roman" w:hAnsi="Times New Roman" w:cs="Times New Roman" w:hint="eastAsia"/>
              </w:rPr>
              <w:t>工程」（指造價費用高但沒有實際效用，或是回報不足的工程項目），因而浪費公</w:t>
            </w:r>
            <w:proofErr w:type="gramStart"/>
            <w:r w:rsidRPr="00F91BA4">
              <w:rPr>
                <w:rFonts w:ascii="Times New Roman" w:hAnsi="Times New Roman" w:cs="Times New Roman" w:hint="eastAsia"/>
              </w:rPr>
              <w:t>帑</w:t>
            </w:r>
            <w:proofErr w:type="gramEnd"/>
            <w:r w:rsidRPr="00F91BA4">
              <w:rPr>
                <w:rFonts w:ascii="Times New Roman" w:hAnsi="Times New Roman" w:cs="Times New Roman" w:hint="eastAsia"/>
              </w:rPr>
              <w:t>。</w:t>
            </w:r>
          </w:p>
        </w:tc>
      </w:tr>
    </w:tbl>
    <w:p w:rsidR="00FF78F5" w:rsidRDefault="00FF78F5">
      <w:pPr>
        <w:rPr>
          <w:rFonts w:ascii="Times New Roman" w:hAnsi="Times New Roman" w:cs="Times New Roman"/>
        </w:rPr>
      </w:pPr>
    </w:p>
    <w:p w:rsidR="00F91BA4" w:rsidRPr="007F443A" w:rsidRDefault="00F91BA4">
      <w:pPr>
        <w:rPr>
          <w:rFonts w:ascii="Times New Roman" w:hAnsi="Times New Roman" w:cs="Times New Roman" w:hint="eastAsia"/>
          <w:b/>
          <w:lang w:eastAsia="zh-HK"/>
        </w:rPr>
      </w:pPr>
    </w:p>
    <w:p w:rsidR="008E6E51" w:rsidRDefault="00FF78F5">
      <w:pPr>
        <w:rPr>
          <w:rFonts w:ascii="Times New Roman" w:hAnsi="Times New Roman" w:cs="Times New Roman"/>
          <w:b/>
          <w:lang w:eastAsia="zh-HK"/>
        </w:rPr>
      </w:pPr>
      <w:r w:rsidRPr="007F443A">
        <w:rPr>
          <w:rFonts w:ascii="Times New Roman" w:hAnsi="Times New Roman" w:cs="Times New Roman"/>
          <w:b/>
        </w:rPr>
        <w:t>十</w:t>
      </w:r>
      <w:r w:rsidR="005117F0" w:rsidRPr="007F443A">
        <w:rPr>
          <w:rFonts w:ascii="Times New Roman" w:hAnsi="Times New Roman" w:cs="Times New Roman"/>
          <w:b/>
        </w:rPr>
        <w:t xml:space="preserve">. </w:t>
      </w:r>
      <w:r w:rsidR="00444A7E" w:rsidRPr="007F443A">
        <w:rPr>
          <w:rFonts w:ascii="Times New Roman" w:hAnsi="Times New Roman" w:cs="Times New Roman"/>
          <w:b/>
          <w:lang w:eastAsia="zh-HK"/>
        </w:rPr>
        <w:t>延伸</w:t>
      </w:r>
      <w:r w:rsidR="009B5BCE" w:rsidRPr="007F443A">
        <w:rPr>
          <w:rFonts w:ascii="Times New Roman" w:hAnsi="Times New Roman" w:cs="Times New Roman"/>
          <w:b/>
        </w:rPr>
        <w:t>閱讀</w:t>
      </w:r>
      <w:r w:rsidR="00444A7E" w:rsidRPr="007F443A">
        <w:rPr>
          <w:rFonts w:ascii="Times New Roman" w:hAnsi="Times New Roman" w:cs="Times New Roman"/>
          <w:b/>
          <w:lang w:eastAsia="zh-HK"/>
        </w:rPr>
        <w:t>資料</w:t>
      </w:r>
    </w:p>
    <w:p w:rsidR="00F91BA4" w:rsidRPr="007F443A" w:rsidRDefault="00F91BA4">
      <w:pPr>
        <w:rPr>
          <w:rFonts w:ascii="Times New Roman" w:hAnsi="Times New Roman" w:cs="Times New Roman" w:hint="eastAsia"/>
          <w:b/>
          <w:lang w:eastAsia="zh-HK"/>
        </w:rPr>
      </w:pPr>
    </w:p>
    <w:tbl>
      <w:tblPr>
        <w:tblStyle w:val="a3"/>
        <w:tblW w:w="8926" w:type="dxa"/>
        <w:tblLayout w:type="fixed"/>
        <w:tblLook w:val="04A0" w:firstRow="1" w:lastRow="0" w:firstColumn="1" w:lastColumn="0" w:noHBand="0" w:noVBand="1"/>
      </w:tblPr>
      <w:tblGrid>
        <w:gridCol w:w="3539"/>
        <w:gridCol w:w="5387"/>
      </w:tblGrid>
      <w:tr w:rsidR="003E2C67" w:rsidRPr="007F443A" w:rsidTr="007722F6">
        <w:trPr>
          <w:tblHeader/>
        </w:trPr>
        <w:tc>
          <w:tcPr>
            <w:tcW w:w="3539" w:type="dxa"/>
            <w:shd w:val="clear" w:color="auto" w:fill="FBE4D5" w:themeFill="accent2" w:themeFillTint="33"/>
          </w:tcPr>
          <w:p w:rsidR="003E2C67" w:rsidRPr="007F443A" w:rsidRDefault="003E2C67">
            <w:pPr>
              <w:rPr>
                <w:rFonts w:ascii="Times New Roman" w:hAnsi="Times New Roman" w:cs="Times New Roman"/>
                <w:b/>
                <w:lang w:eastAsia="zh-HK"/>
              </w:rPr>
            </w:pPr>
            <w:r w:rsidRPr="007F443A">
              <w:rPr>
                <w:rFonts w:ascii="Times New Roman" w:hAnsi="Times New Roman" w:cs="Times New Roman"/>
                <w:b/>
                <w:lang w:eastAsia="zh-HK"/>
              </w:rPr>
              <w:t>通識教育科網上資源平台推</w:t>
            </w:r>
            <w:proofErr w:type="gramStart"/>
            <w:r w:rsidRPr="007F443A">
              <w:rPr>
                <w:rFonts w:ascii="Times New Roman" w:hAnsi="Times New Roman" w:cs="Times New Roman"/>
                <w:b/>
                <w:lang w:eastAsia="zh-HK"/>
              </w:rPr>
              <w:t>介</w:t>
            </w:r>
            <w:proofErr w:type="gramEnd"/>
          </w:p>
        </w:tc>
        <w:tc>
          <w:tcPr>
            <w:tcW w:w="5387" w:type="dxa"/>
            <w:shd w:val="clear" w:color="auto" w:fill="FBE4D5" w:themeFill="accent2" w:themeFillTint="33"/>
          </w:tcPr>
          <w:p w:rsidR="003E2C67" w:rsidRPr="007F443A" w:rsidRDefault="003E2C67" w:rsidP="007722F6">
            <w:pPr>
              <w:jc w:val="center"/>
              <w:rPr>
                <w:rFonts w:ascii="Times New Roman" w:hAnsi="Times New Roman" w:cs="Times New Roman"/>
                <w:b/>
                <w:lang w:eastAsia="zh-HK"/>
              </w:rPr>
            </w:pPr>
            <w:r w:rsidRPr="007F443A">
              <w:rPr>
                <w:rFonts w:ascii="Times New Roman" w:hAnsi="Times New Roman" w:cs="Times New Roman"/>
                <w:b/>
              </w:rPr>
              <w:t>文章及書籍推</w:t>
            </w:r>
            <w:proofErr w:type="gramStart"/>
            <w:r w:rsidRPr="007F443A">
              <w:rPr>
                <w:rFonts w:ascii="Times New Roman" w:hAnsi="Times New Roman" w:cs="Times New Roman"/>
                <w:b/>
              </w:rPr>
              <w:t>介</w:t>
            </w:r>
            <w:proofErr w:type="gramEnd"/>
          </w:p>
        </w:tc>
      </w:tr>
      <w:tr w:rsidR="003E2C67" w:rsidRPr="007F443A" w:rsidTr="00BB412D">
        <w:tc>
          <w:tcPr>
            <w:tcW w:w="3539" w:type="dxa"/>
          </w:tcPr>
          <w:p w:rsidR="000232BC" w:rsidRDefault="00F34D0B" w:rsidP="00F34D0B">
            <w:pPr>
              <w:pStyle w:val="a4"/>
              <w:numPr>
                <w:ilvl w:val="0"/>
                <w:numId w:val="38"/>
              </w:numPr>
              <w:ind w:leftChars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lang w:eastAsia="zh-HK"/>
              </w:rPr>
              <w:t>學與教素材</w:t>
            </w:r>
            <w:r>
              <w:rPr>
                <w:rFonts w:ascii="Times New Roman" w:hAnsi="Times New Roman" w:cs="Times New Roman" w:hint="eastAsia"/>
                <w:color w:val="000000" w:themeColor="text1"/>
              </w:rPr>
              <w:t>：</w:t>
            </w:r>
          </w:p>
          <w:p w:rsidR="00F34D0B" w:rsidRDefault="00F34D0B" w:rsidP="000232BC">
            <w:pPr>
              <w:pStyle w:val="a4"/>
              <w:numPr>
                <w:ilvl w:val="1"/>
                <w:numId w:val="38"/>
              </w:numPr>
              <w:ind w:leftChars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lang w:eastAsia="zh-HK"/>
              </w:rPr>
              <w:t>〈</w:t>
            </w:r>
            <w:r w:rsidRPr="00F34D0B">
              <w:rPr>
                <w:rFonts w:ascii="Times New Roman" w:hAnsi="Times New Roman" w:cs="Times New Roman" w:hint="eastAsia"/>
                <w:color w:val="000000" w:themeColor="text1"/>
                <w:lang w:eastAsia="zh-HK"/>
              </w:rPr>
              <w:t>香港歷史建築的活化</w:t>
            </w:r>
            <w:r>
              <w:rPr>
                <w:rFonts w:ascii="Times New Roman" w:hAnsi="Times New Roman" w:cs="Times New Roman" w:hint="eastAsia"/>
                <w:color w:val="000000" w:themeColor="text1"/>
                <w:lang w:eastAsia="zh-HK"/>
              </w:rPr>
              <w:t>〉</w:t>
            </w:r>
          </w:p>
          <w:p w:rsidR="000232BC" w:rsidRDefault="000232BC" w:rsidP="000232BC">
            <w:pPr>
              <w:pStyle w:val="a4"/>
              <w:numPr>
                <w:ilvl w:val="1"/>
                <w:numId w:val="38"/>
              </w:numPr>
              <w:ind w:leftChars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232BC">
              <w:rPr>
                <w:rFonts w:ascii="Times New Roman" w:hAnsi="Times New Roman" w:cs="Times New Roman" w:hint="eastAsia"/>
                <w:color w:val="000000" w:themeColor="text1"/>
              </w:rPr>
              <w:t>中國文物保育和經濟發展的爭議</w:t>
            </w:r>
            <w:proofErr w:type="gramStart"/>
            <w:r w:rsidRPr="000232BC">
              <w:rPr>
                <w:rFonts w:ascii="Times New Roman" w:hAnsi="Times New Roman" w:cs="Times New Roman" w:hint="eastAsia"/>
                <w:color w:val="000000" w:themeColor="text1"/>
              </w:rPr>
              <w:t>—</w:t>
            </w:r>
            <w:proofErr w:type="gramEnd"/>
            <w:r w:rsidRPr="000232BC">
              <w:rPr>
                <w:rFonts w:ascii="Times New Roman" w:hAnsi="Times New Roman" w:cs="Times New Roman" w:hint="eastAsia"/>
                <w:color w:val="000000" w:themeColor="text1"/>
              </w:rPr>
              <w:t>以北京市為例</w:t>
            </w:r>
            <w:proofErr w:type="gramStart"/>
            <w:r>
              <w:rPr>
                <w:rFonts w:ascii="Times New Roman" w:hAnsi="Times New Roman" w:cs="Times New Roman" w:hint="eastAsia"/>
                <w:color w:val="000000" w:themeColor="text1"/>
                <w:lang w:eastAsia="zh-HK"/>
              </w:rPr>
              <w:t>〉</w:t>
            </w:r>
            <w:proofErr w:type="gramEnd"/>
          </w:p>
          <w:p w:rsidR="00F34D0B" w:rsidRDefault="00F34D0B" w:rsidP="00F34D0B">
            <w:pPr>
              <w:pStyle w:val="a4"/>
              <w:numPr>
                <w:ilvl w:val="0"/>
                <w:numId w:val="38"/>
              </w:numPr>
              <w:ind w:leftChars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lang w:eastAsia="zh-HK"/>
              </w:rPr>
              <w:t>資料頁</w:t>
            </w:r>
            <w:r>
              <w:rPr>
                <w:rFonts w:ascii="Times New Roman" w:hAnsi="Times New Roman" w:cs="Times New Roman" w:hint="eastAsia"/>
                <w:color w:val="000000" w:themeColor="text1"/>
              </w:rPr>
              <w:t>：</w:t>
            </w:r>
            <w:proofErr w:type="gramStart"/>
            <w:r>
              <w:rPr>
                <w:rFonts w:ascii="Times New Roman" w:hAnsi="Times New Roman" w:cs="Times New Roman" w:hint="eastAsia"/>
                <w:color w:val="000000" w:themeColor="text1"/>
                <w:lang w:eastAsia="zh-HK"/>
              </w:rPr>
              <w:t>〈</w:t>
            </w:r>
            <w:proofErr w:type="gramEnd"/>
            <w:r w:rsidRPr="00F34D0B">
              <w:rPr>
                <w:rFonts w:ascii="Times New Roman" w:hAnsi="Times New Roman" w:cs="Times New Roman" w:hint="eastAsia"/>
                <w:color w:val="000000" w:themeColor="text1"/>
                <w:lang w:eastAsia="zh-HK"/>
              </w:rPr>
              <w:t>歷史建築的活化利</w:t>
            </w:r>
            <w:r w:rsidRPr="00F34D0B">
              <w:rPr>
                <w:rFonts w:ascii="Times New Roman" w:hAnsi="Times New Roman" w:cs="Times New Roman" w:hint="eastAsia"/>
                <w:color w:val="000000" w:themeColor="text1"/>
                <w:lang w:eastAsia="zh-HK"/>
              </w:rPr>
              <w:lastRenderedPageBreak/>
              <w:t>用：大館</w:t>
            </w:r>
            <w:proofErr w:type="gramStart"/>
            <w:r>
              <w:rPr>
                <w:rFonts w:ascii="Times New Roman" w:hAnsi="Times New Roman" w:cs="Times New Roman" w:hint="eastAsia"/>
                <w:color w:val="000000" w:themeColor="text1"/>
                <w:lang w:eastAsia="zh-HK"/>
              </w:rPr>
              <w:t>〉</w:t>
            </w:r>
            <w:proofErr w:type="gramEnd"/>
          </w:p>
          <w:p w:rsidR="000232BC" w:rsidRDefault="000232BC" w:rsidP="000232BC">
            <w:pPr>
              <w:pStyle w:val="a4"/>
              <w:numPr>
                <w:ilvl w:val="0"/>
                <w:numId w:val="38"/>
              </w:numPr>
              <w:ind w:leftChars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>
              <w:rPr>
                <w:rFonts w:ascii="Times New Roman" w:hAnsi="Times New Roman" w:cs="Times New Roman" w:hint="eastAsia"/>
                <w:color w:val="000000" w:themeColor="text1"/>
                <w:lang w:eastAsia="zh-HK"/>
              </w:rPr>
              <w:t>冀惠杏壇</w:t>
            </w:r>
            <w:proofErr w:type="gramEnd"/>
            <w:r>
              <w:rPr>
                <w:rFonts w:ascii="Times New Roman" w:hAnsi="Times New Roman" w:cs="Times New Roman" w:hint="eastAsia"/>
                <w:color w:val="000000" w:themeColor="text1"/>
              </w:rPr>
              <w:t>：</w:t>
            </w:r>
            <w:r>
              <w:rPr>
                <w:rFonts w:ascii="Times New Roman" w:hAnsi="Times New Roman" w:cs="Times New Roman" w:hint="eastAsia"/>
                <w:color w:val="000000" w:themeColor="text1"/>
                <w:lang w:eastAsia="zh-HK"/>
              </w:rPr>
              <w:t>〈</w:t>
            </w:r>
            <w:r w:rsidRPr="000232BC">
              <w:rPr>
                <w:rFonts w:ascii="Times New Roman" w:hAnsi="Times New Roman" w:cs="Times New Roman" w:hint="eastAsia"/>
                <w:color w:val="000000" w:themeColor="text1"/>
              </w:rPr>
              <w:t>港島中西區三棟歷史建築的文物價值及活化方式</w:t>
            </w:r>
            <w:r>
              <w:rPr>
                <w:rFonts w:ascii="Times New Roman" w:hAnsi="Times New Roman" w:cs="Times New Roman" w:hint="eastAsia"/>
                <w:color w:val="000000" w:themeColor="text1"/>
                <w:lang w:eastAsia="zh-HK"/>
              </w:rPr>
              <w:t>〉</w:t>
            </w:r>
          </w:p>
          <w:p w:rsidR="000232BC" w:rsidRPr="00F34D0B" w:rsidRDefault="000232BC" w:rsidP="000232BC">
            <w:pPr>
              <w:pStyle w:val="a4"/>
              <w:numPr>
                <w:ilvl w:val="0"/>
                <w:numId w:val="38"/>
              </w:numPr>
              <w:ind w:leftChars="0"/>
              <w:jc w:val="both"/>
              <w:rPr>
                <w:rFonts w:ascii="Times New Roman" w:hAnsi="Times New Roman" w:cs="Times New Roman" w:hint="eastAsia"/>
                <w:color w:val="000000" w:themeColor="text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lang w:eastAsia="zh-HK"/>
              </w:rPr>
              <w:t>教材套</w:t>
            </w:r>
            <w:r>
              <w:rPr>
                <w:rFonts w:ascii="Times New Roman" w:hAnsi="Times New Roman" w:cs="Times New Roman" w:hint="eastAsia"/>
                <w:color w:val="000000" w:themeColor="text1"/>
              </w:rPr>
              <w:t>：</w:t>
            </w:r>
            <w:r>
              <w:rPr>
                <w:rFonts w:ascii="Times New Roman" w:hAnsi="Times New Roman" w:cs="Times New Roman" w:hint="eastAsia"/>
                <w:color w:val="000000" w:themeColor="text1"/>
                <w:lang w:eastAsia="zh-HK"/>
              </w:rPr>
              <w:t>〈</w:t>
            </w:r>
            <w:r w:rsidRPr="000232BC">
              <w:rPr>
                <w:rFonts w:ascii="Times New Roman" w:hAnsi="Times New Roman" w:cs="Times New Roman" w:hint="eastAsia"/>
                <w:color w:val="000000" w:themeColor="text1"/>
              </w:rPr>
              <w:t>從東華義莊看文物保育</w:t>
            </w:r>
            <w:r>
              <w:rPr>
                <w:rFonts w:ascii="Times New Roman" w:hAnsi="Times New Roman" w:cs="Times New Roman" w:hint="eastAsia"/>
                <w:color w:val="000000" w:themeColor="text1"/>
                <w:lang w:eastAsia="zh-HK"/>
              </w:rPr>
              <w:t>〉</w:t>
            </w:r>
          </w:p>
        </w:tc>
        <w:tc>
          <w:tcPr>
            <w:tcW w:w="5387" w:type="dxa"/>
          </w:tcPr>
          <w:p w:rsidR="00DB3791" w:rsidRDefault="00DB3791" w:rsidP="00DB3791">
            <w:pPr>
              <w:pStyle w:val="a4"/>
              <w:numPr>
                <w:ilvl w:val="0"/>
                <w:numId w:val="18"/>
              </w:numPr>
              <w:ind w:leftChars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</w:rPr>
              <w:lastRenderedPageBreak/>
              <w:t>林中偉《建築保育與本土文化》，香港：中華書局，</w:t>
            </w:r>
            <w:r w:rsidRPr="00DB3791">
              <w:rPr>
                <w:rFonts w:ascii="Times New Roman" w:hAnsi="Times New Roman" w:cs="Times New Roman" w:hint="eastAsia"/>
                <w:color w:val="000000" w:themeColor="text1"/>
              </w:rPr>
              <w:t>2015</w:t>
            </w:r>
            <w:r>
              <w:rPr>
                <w:rFonts w:ascii="Times New Roman" w:hAnsi="Times New Roman" w:cs="Times New Roman" w:hint="eastAsia"/>
                <w:color w:val="000000" w:themeColor="text1"/>
                <w:lang w:eastAsia="zh-HK"/>
              </w:rPr>
              <w:t>年</w:t>
            </w:r>
            <w:proofErr w:type="gramStart"/>
            <w:r w:rsidRPr="00DB3791">
              <w:rPr>
                <w:rFonts w:ascii="Times New Roman" w:hAnsi="Times New Roman" w:cs="Times New Roman" w:hint="eastAsia"/>
                <w:color w:val="000000" w:themeColor="text1"/>
              </w:rPr>
              <w:t>（</w:t>
            </w:r>
            <w:proofErr w:type="gramEnd"/>
            <w:r w:rsidRPr="00DB3791">
              <w:rPr>
                <w:rFonts w:ascii="Times New Roman" w:hAnsi="Times New Roman" w:cs="Times New Roman" w:hint="eastAsia"/>
                <w:color w:val="000000" w:themeColor="text1"/>
              </w:rPr>
              <w:t>香港公共圖書館索書號：</w:t>
            </w:r>
            <w:r w:rsidRPr="00DB3791">
              <w:rPr>
                <w:rFonts w:ascii="Times New Roman" w:hAnsi="Times New Roman" w:cs="Times New Roman" w:hint="eastAsia"/>
                <w:color w:val="000000" w:themeColor="text1"/>
              </w:rPr>
              <w:t>739.189 4452</w:t>
            </w:r>
            <w:proofErr w:type="gramStart"/>
            <w:r w:rsidRPr="00DB3791">
              <w:rPr>
                <w:rFonts w:ascii="Times New Roman" w:hAnsi="Times New Roman" w:cs="Times New Roman" w:hint="eastAsia"/>
                <w:color w:val="000000" w:themeColor="text1"/>
              </w:rPr>
              <w:t>）</w:t>
            </w:r>
            <w:proofErr w:type="gramEnd"/>
          </w:p>
          <w:p w:rsidR="00DB3791" w:rsidRPr="00DB3791" w:rsidRDefault="00DB3791" w:rsidP="00DB3791">
            <w:pPr>
              <w:pStyle w:val="a4"/>
              <w:numPr>
                <w:ilvl w:val="0"/>
                <w:numId w:val="18"/>
              </w:numPr>
              <w:ind w:leftChars="0"/>
              <w:jc w:val="both"/>
              <w:rPr>
                <w:rFonts w:ascii="Times New Roman" w:hAnsi="Times New Roman" w:cs="Times New Roman" w:hint="eastAsia"/>
                <w:color w:val="000000" w:themeColor="text1"/>
              </w:rPr>
            </w:pPr>
            <w:r w:rsidRPr="00DB3791">
              <w:rPr>
                <w:rFonts w:ascii="Times New Roman" w:hAnsi="Times New Roman" w:cs="Times New Roman" w:hint="eastAsia"/>
                <w:color w:val="000000" w:themeColor="text1"/>
              </w:rPr>
              <w:t>梁永健</w:t>
            </w:r>
            <w:proofErr w:type="gramStart"/>
            <w:r>
              <w:rPr>
                <w:rFonts w:ascii="Times New Roman" w:hAnsi="Times New Roman" w:cs="Times New Roman" w:hint="eastAsia"/>
                <w:color w:val="000000" w:themeColor="text1"/>
              </w:rPr>
              <w:t>《</w:t>
            </w:r>
            <w:proofErr w:type="gramEnd"/>
            <w:r>
              <w:rPr>
                <w:rFonts w:ascii="Times New Roman" w:hAnsi="Times New Roman" w:cs="Times New Roman" w:hint="eastAsia"/>
                <w:color w:val="000000" w:themeColor="text1"/>
              </w:rPr>
              <w:t>城市發展的爭議：城市、可持續發展與生活素質</w:t>
            </w:r>
            <w:proofErr w:type="gramStart"/>
            <w:r>
              <w:rPr>
                <w:rFonts w:ascii="Times New Roman" w:hAnsi="Times New Roman" w:cs="Times New Roman" w:hint="eastAsia"/>
                <w:color w:val="000000" w:themeColor="text1"/>
              </w:rPr>
              <w:t>》</w:t>
            </w:r>
            <w:proofErr w:type="gramEnd"/>
            <w:r>
              <w:rPr>
                <w:rFonts w:ascii="Times New Roman" w:hAnsi="Times New Roman" w:cs="Times New Roman" w:hint="eastAsia"/>
                <w:color w:val="000000" w:themeColor="text1"/>
              </w:rPr>
              <w:t>，香港：</w:t>
            </w:r>
            <w:proofErr w:type="gramStart"/>
            <w:r>
              <w:rPr>
                <w:rFonts w:ascii="Times New Roman" w:hAnsi="Times New Roman" w:cs="Times New Roman" w:hint="eastAsia"/>
                <w:color w:val="000000" w:themeColor="text1"/>
              </w:rPr>
              <w:t>花千樹</w:t>
            </w:r>
            <w:proofErr w:type="gramEnd"/>
            <w:r>
              <w:rPr>
                <w:rFonts w:ascii="Times New Roman" w:hAnsi="Times New Roman" w:cs="Times New Roman" w:hint="eastAsia"/>
                <w:color w:val="000000" w:themeColor="text1"/>
              </w:rPr>
              <w:t>，</w:t>
            </w:r>
            <w:r>
              <w:rPr>
                <w:rFonts w:ascii="Times New Roman" w:hAnsi="Times New Roman" w:cs="Times New Roman" w:hint="eastAsia"/>
                <w:color w:val="000000" w:themeColor="text1"/>
              </w:rPr>
              <w:t>2016</w:t>
            </w:r>
            <w:r>
              <w:rPr>
                <w:rFonts w:ascii="Times New Roman" w:hAnsi="Times New Roman" w:cs="Times New Roman" w:hint="eastAsia"/>
                <w:color w:val="000000" w:themeColor="text1"/>
                <w:lang w:eastAsia="zh-HK"/>
              </w:rPr>
              <w:t>年</w:t>
            </w:r>
            <w:r>
              <w:rPr>
                <w:rFonts w:ascii="Times New Roman" w:hAnsi="Times New Roman" w:cs="Times New Roman" w:hint="eastAsia"/>
                <w:color w:val="000000" w:themeColor="text1"/>
              </w:rPr>
              <w:t>。</w:t>
            </w:r>
            <w:proofErr w:type="gramStart"/>
            <w:r w:rsidRPr="00DB3791">
              <w:rPr>
                <w:rFonts w:ascii="Times New Roman" w:hAnsi="Times New Roman" w:cs="Times New Roman" w:hint="eastAsia"/>
                <w:color w:val="000000" w:themeColor="text1"/>
              </w:rPr>
              <w:t>（</w:t>
            </w:r>
            <w:proofErr w:type="gramEnd"/>
            <w:r w:rsidRPr="00DB3791">
              <w:rPr>
                <w:rFonts w:ascii="Times New Roman" w:hAnsi="Times New Roman" w:cs="Times New Roman" w:hint="eastAsia"/>
                <w:color w:val="000000" w:themeColor="text1"/>
              </w:rPr>
              <w:t>香港公共圖書館索書號：</w:t>
            </w:r>
            <w:r w:rsidRPr="00DB3791">
              <w:rPr>
                <w:rFonts w:ascii="Times New Roman" w:hAnsi="Times New Roman" w:cs="Times New Roman" w:hint="eastAsia"/>
                <w:color w:val="000000" w:themeColor="text1"/>
              </w:rPr>
              <w:t>545.1 3332</w:t>
            </w:r>
            <w:proofErr w:type="gramStart"/>
            <w:r w:rsidRPr="00DB3791">
              <w:rPr>
                <w:rFonts w:ascii="Times New Roman" w:hAnsi="Times New Roman" w:cs="Times New Roman" w:hint="eastAsia"/>
                <w:color w:val="000000" w:themeColor="text1"/>
              </w:rPr>
              <w:t>）</w:t>
            </w:r>
            <w:proofErr w:type="gramEnd"/>
          </w:p>
          <w:p w:rsidR="00BB412D" w:rsidRDefault="00DB3791" w:rsidP="00BB412D">
            <w:pPr>
              <w:pStyle w:val="a4"/>
              <w:numPr>
                <w:ilvl w:val="0"/>
                <w:numId w:val="18"/>
              </w:numPr>
              <w:ind w:leftChars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>
              <w:rPr>
                <w:rFonts w:ascii="Times New Roman" w:hAnsi="Times New Roman" w:cs="Times New Roman" w:hint="eastAsia"/>
                <w:color w:val="000000" w:themeColor="text1"/>
              </w:rPr>
              <w:t>葉蔭聰</w:t>
            </w:r>
            <w:r w:rsidRPr="00DB3791">
              <w:rPr>
                <w:rFonts w:ascii="Times New Roman" w:hAnsi="Times New Roman" w:cs="Times New Roman" w:hint="eastAsia"/>
                <w:color w:val="000000" w:themeColor="text1"/>
              </w:rPr>
              <w:t>《</w:t>
            </w:r>
            <w:proofErr w:type="gramEnd"/>
            <w:r>
              <w:rPr>
                <w:rFonts w:ascii="Times New Roman" w:hAnsi="Times New Roman" w:cs="Times New Roman" w:hint="eastAsia"/>
                <w:color w:val="000000" w:themeColor="text1"/>
              </w:rPr>
              <w:t>為當下懷舊：文化保育的前世今生</w:t>
            </w:r>
            <w:proofErr w:type="gramStart"/>
            <w:r>
              <w:rPr>
                <w:rFonts w:ascii="Times New Roman" w:hAnsi="Times New Roman" w:cs="Times New Roman" w:hint="eastAsia"/>
                <w:color w:val="000000" w:themeColor="text1"/>
              </w:rPr>
              <w:t>》</w:t>
            </w:r>
            <w:proofErr w:type="gramEnd"/>
            <w:r>
              <w:rPr>
                <w:rFonts w:ascii="Times New Roman" w:hAnsi="Times New Roman" w:cs="Times New Roman" w:hint="eastAsia"/>
                <w:color w:val="000000" w:themeColor="text1"/>
              </w:rPr>
              <w:t>，</w:t>
            </w:r>
            <w:r>
              <w:rPr>
                <w:rFonts w:ascii="Times New Roman" w:hAnsi="Times New Roman" w:cs="Times New Roman" w:hint="eastAsia"/>
                <w:color w:val="000000" w:themeColor="text1"/>
              </w:rPr>
              <w:lastRenderedPageBreak/>
              <w:t>香港：香港中文大學亞太研究所，</w:t>
            </w:r>
            <w:r w:rsidRPr="00DB3791">
              <w:rPr>
                <w:rFonts w:ascii="Times New Roman" w:hAnsi="Times New Roman" w:cs="Times New Roman" w:hint="eastAsia"/>
                <w:color w:val="000000" w:themeColor="text1"/>
              </w:rPr>
              <w:t>2010</w:t>
            </w:r>
            <w:r>
              <w:rPr>
                <w:rFonts w:ascii="Times New Roman" w:hAnsi="Times New Roman" w:cs="Times New Roman" w:hint="eastAsia"/>
                <w:color w:val="000000" w:themeColor="text1"/>
                <w:lang w:eastAsia="zh-HK"/>
              </w:rPr>
              <w:t>年</w:t>
            </w:r>
            <w:r>
              <w:rPr>
                <w:rFonts w:ascii="Times New Roman" w:hAnsi="Times New Roman" w:cs="Times New Roman" w:hint="eastAsia"/>
                <w:color w:val="000000" w:themeColor="text1"/>
              </w:rPr>
              <w:t>。</w:t>
            </w:r>
            <w:proofErr w:type="gramStart"/>
            <w:r w:rsidRPr="00DB3791">
              <w:rPr>
                <w:rFonts w:ascii="Times New Roman" w:hAnsi="Times New Roman" w:cs="Times New Roman" w:hint="eastAsia"/>
                <w:color w:val="000000" w:themeColor="text1"/>
              </w:rPr>
              <w:t>（</w:t>
            </w:r>
            <w:proofErr w:type="gramEnd"/>
            <w:r w:rsidRPr="00DB3791">
              <w:rPr>
                <w:rFonts w:ascii="Times New Roman" w:hAnsi="Times New Roman" w:cs="Times New Roman" w:hint="eastAsia"/>
                <w:color w:val="000000" w:themeColor="text1"/>
              </w:rPr>
              <w:t>香港公共圖書館索書號：</w:t>
            </w:r>
            <w:r w:rsidRPr="00DB3791">
              <w:rPr>
                <w:rFonts w:ascii="Times New Roman" w:hAnsi="Times New Roman" w:cs="Times New Roman" w:hint="eastAsia"/>
                <w:color w:val="000000" w:themeColor="text1"/>
              </w:rPr>
              <w:t>541.2092 4441</w:t>
            </w:r>
            <w:proofErr w:type="gramStart"/>
            <w:r w:rsidRPr="00DB3791">
              <w:rPr>
                <w:rFonts w:ascii="Times New Roman" w:hAnsi="Times New Roman" w:cs="Times New Roman" w:hint="eastAsia"/>
                <w:color w:val="000000" w:themeColor="text1"/>
              </w:rPr>
              <w:t>）</w:t>
            </w:r>
            <w:proofErr w:type="gramEnd"/>
          </w:p>
          <w:p w:rsidR="00BB412D" w:rsidRDefault="00BB412D" w:rsidP="00BB412D">
            <w:pPr>
              <w:pStyle w:val="a4"/>
              <w:numPr>
                <w:ilvl w:val="0"/>
                <w:numId w:val="18"/>
              </w:numPr>
              <w:ind w:leftChars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B412D">
              <w:rPr>
                <w:rFonts w:ascii="Times New Roman" w:hAnsi="Times New Roman" w:cs="Times New Roman" w:hint="eastAsia"/>
                <w:color w:val="000000" w:themeColor="text1"/>
              </w:rPr>
              <w:t>李浩然〈活化建築文物的明確目標〉，「香港電台</w:t>
            </w:r>
            <w:proofErr w:type="gramStart"/>
            <w:r w:rsidRPr="00BB412D">
              <w:rPr>
                <w:rFonts w:ascii="Times New Roman" w:hAnsi="Times New Roman" w:cs="Times New Roman" w:hint="eastAsia"/>
                <w:color w:val="000000" w:themeColor="text1"/>
              </w:rPr>
              <w:t>通識網</w:t>
            </w:r>
            <w:proofErr w:type="gramEnd"/>
            <w:r w:rsidRPr="00BB412D">
              <w:rPr>
                <w:rFonts w:ascii="Times New Roman" w:hAnsi="Times New Roman" w:cs="Times New Roman" w:hint="eastAsia"/>
                <w:color w:val="000000" w:themeColor="text1"/>
              </w:rPr>
              <w:t>」</w:t>
            </w:r>
          </w:p>
          <w:p w:rsidR="00196363" w:rsidRPr="00BB412D" w:rsidRDefault="00BB412D" w:rsidP="00BB412D">
            <w:pPr>
              <w:pStyle w:val="a4"/>
              <w:ind w:leftChars="0" w:left="360"/>
              <w:jc w:val="both"/>
              <w:rPr>
                <w:rFonts w:ascii="Times New Roman" w:hAnsi="Times New Roman" w:cs="Times New Roman" w:hint="eastAsia"/>
                <w:color w:val="000000" w:themeColor="text1"/>
              </w:rPr>
            </w:pPr>
            <w:r w:rsidRPr="00BB412D">
              <w:rPr>
                <w:rFonts w:ascii="Times New Roman" w:eastAsia="新細明體" w:hAnsi="Times New Roman" w:cs="Times New Roman"/>
                <w:sz w:val="20"/>
                <w:szCs w:val="20"/>
              </w:rPr>
              <w:t>http://www.liberalstudies.hk/blog/ls_blog.php?mode=showThread&amp;id=2246&amp;mother_id=862</w:t>
            </w:r>
          </w:p>
        </w:tc>
      </w:tr>
    </w:tbl>
    <w:p w:rsidR="00445610" w:rsidRPr="007F443A" w:rsidRDefault="00445610" w:rsidP="00B201A8">
      <w:pPr>
        <w:rPr>
          <w:rFonts w:ascii="Times New Roman" w:hAnsi="Times New Roman" w:cs="Times New Roman"/>
          <w:color w:val="000000" w:themeColor="text1"/>
          <w:szCs w:val="24"/>
        </w:rPr>
      </w:pPr>
    </w:p>
    <w:p w:rsidR="007E05DB" w:rsidRPr="007F443A" w:rsidRDefault="007E05DB" w:rsidP="00196363">
      <w:pPr>
        <w:rPr>
          <w:rFonts w:ascii="Times New Roman" w:hAnsi="Times New Roman" w:cs="Times New Roman"/>
          <w:b/>
        </w:rPr>
      </w:pPr>
    </w:p>
    <w:sectPr w:rsidR="007E05DB" w:rsidRPr="007F443A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1A8B" w:rsidRDefault="006D1A8B" w:rsidP="007B468E">
      <w:r>
        <w:separator/>
      </w:r>
    </w:p>
  </w:endnote>
  <w:endnote w:type="continuationSeparator" w:id="0">
    <w:p w:rsidR="006D1A8B" w:rsidRDefault="006D1A8B" w:rsidP="007B4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8947493"/>
      <w:docPartObj>
        <w:docPartGallery w:val="Page Numbers (Bottom of Page)"/>
        <w:docPartUnique/>
      </w:docPartObj>
    </w:sdtPr>
    <w:sdtEndPr/>
    <w:sdtContent>
      <w:p w:rsidR="001239C0" w:rsidRDefault="001239C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7700" w:rsidRPr="00737700">
          <w:rPr>
            <w:noProof/>
            <w:lang w:val="zh-TW"/>
          </w:rPr>
          <w:t>1</w:t>
        </w:r>
        <w:r>
          <w:fldChar w:fldCharType="end"/>
        </w:r>
      </w:p>
    </w:sdtContent>
  </w:sdt>
  <w:p w:rsidR="001239C0" w:rsidRDefault="001239C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1A8B" w:rsidRDefault="006D1A8B" w:rsidP="007B468E">
      <w:r>
        <w:separator/>
      </w:r>
    </w:p>
  </w:footnote>
  <w:footnote w:type="continuationSeparator" w:id="0">
    <w:p w:rsidR="006D1A8B" w:rsidRDefault="006D1A8B" w:rsidP="007B46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379DA"/>
    <w:multiLevelType w:val="hybridMultilevel"/>
    <w:tmpl w:val="D39CB656"/>
    <w:lvl w:ilvl="0" w:tplc="C09A61F8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0EB39C1"/>
    <w:multiLevelType w:val="hybridMultilevel"/>
    <w:tmpl w:val="9CEA5486"/>
    <w:lvl w:ilvl="0" w:tplc="173E1C38">
      <w:start w:val="1"/>
      <w:numFmt w:val="bullet"/>
      <w:lvlText w:val=""/>
      <w:lvlJc w:val="left"/>
      <w:pPr>
        <w:ind w:left="397" w:hanging="397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1465C0F"/>
    <w:multiLevelType w:val="hybridMultilevel"/>
    <w:tmpl w:val="C8A05650"/>
    <w:lvl w:ilvl="0" w:tplc="33CEDE3A">
      <w:start w:val="1"/>
      <w:numFmt w:val="bullet"/>
      <w:lvlText w:val=""/>
      <w:lvlJc w:val="left"/>
      <w:pPr>
        <w:ind w:left="454" w:hanging="313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35B388D"/>
    <w:multiLevelType w:val="hybridMultilevel"/>
    <w:tmpl w:val="DFDA6418"/>
    <w:lvl w:ilvl="0" w:tplc="51BCF7C4">
      <w:start w:val="1"/>
      <w:numFmt w:val="bullet"/>
      <w:lvlText w:val=""/>
      <w:lvlJc w:val="left"/>
      <w:pPr>
        <w:ind w:left="737" w:hanging="39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3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1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9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7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5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3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1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97" w:hanging="480"/>
      </w:pPr>
      <w:rPr>
        <w:rFonts w:ascii="Wingdings" w:hAnsi="Wingdings" w:hint="default"/>
      </w:rPr>
    </w:lvl>
  </w:abstractNum>
  <w:abstractNum w:abstractNumId="4" w15:restartNumberingAfterBreak="0">
    <w:nsid w:val="14A70714"/>
    <w:multiLevelType w:val="hybridMultilevel"/>
    <w:tmpl w:val="5440B2E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4D56DFC"/>
    <w:multiLevelType w:val="hybridMultilevel"/>
    <w:tmpl w:val="B26A36AA"/>
    <w:lvl w:ilvl="0" w:tplc="C09A61F8">
      <w:start w:val="1"/>
      <w:numFmt w:val="bullet"/>
      <w:lvlText w:val=""/>
      <w:lvlJc w:val="left"/>
      <w:pPr>
        <w:ind w:left="340" w:hanging="34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62E07E2"/>
    <w:multiLevelType w:val="hybridMultilevel"/>
    <w:tmpl w:val="424A641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16E9107F"/>
    <w:multiLevelType w:val="hybridMultilevel"/>
    <w:tmpl w:val="11C2826A"/>
    <w:lvl w:ilvl="0" w:tplc="49D25A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7106FBA"/>
    <w:multiLevelType w:val="hybridMultilevel"/>
    <w:tmpl w:val="AF7EE95A"/>
    <w:lvl w:ilvl="0" w:tplc="6C66FB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95E4EC3"/>
    <w:multiLevelType w:val="hybridMultilevel"/>
    <w:tmpl w:val="EA72BD6C"/>
    <w:lvl w:ilvl="0" w:tplc="E15873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DA4514A"/>
    <w:multiLevelType w:val="hybridMultilevel"/>
    <w:tmpl w:val="0A0CD4BC"/>
    <w:lvl w:ilvl="0" w:tplc="A56832CC">
      <w:start w:val="1"/>
      <w:numFmt w:val="taiwaneseCountingThousand"/>
      <w:lvlText w:val="%1."/>
      <w:lvlJc w:val="left"/>
      <w:pPr>
        <w:ind w:left="480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F540075"/>
    <w:multiLevelType w:val="hybridMultilevel"/>
    <w:tmpl w:val="BDECB7AA"/>
    <w:lvl w:ilvl="0" w:tplc="99C4821C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27E53462"/>
    <w:multiLevelType w:val="hybridMultilevel"/>
    <w:tmpl w:val="B32658E6"/>
    <w:lvl w:ilvl="0" w:tplc="C09A61F8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2BCD13A9"/>
    <w:multiLevelType w:val="hybridMultilevel"/>
    <w:tmpl w:val="D1BA7F04"/>
    <w:lvl w:ilvl="0" w:tplc="C09A61F8">
      <w:start w:val="1"/>
      <w:numFmt w:val="bullet"/>
      <w:lvlText w:val=""/>
      <w:lvlJc w:val="left"/>
      <w:pPr>
        <w:ind w:left="340" w:hanging="340"/>
      </w:pPr>
      <w:rPr>
        <w:rFonts w:ascii="Wingdings" w:hAnsi="Wingdings" w:hint="default"/>
        <w:sz w:val="16"/>
        <w:szCs w:val="16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2E037609"/>
    <w:multiLevelType w:val="hybridMultilevel"/>
    <w:tmpl w:val="05D2CAC6"/>
    <w:lvl w:ilvl="0" w:tplc="2786CB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FFD277F"/>
    <w:multiLevelType w:val="hybridMultilevel"/>
    <w:tmpl w:val="6F78AAB8"/>
    <w:lvl w:ilvl="0" w:tplc="ED8E001C">
      <w:start w:val="1"/>
      <w:numFmt w:val="decimal"/>
      <w:lvlText w:val="%1."/>
      <w:lvlJc w:val="left"/>
      <w:pPr>
        <w:ind w:left="360" w:hanging="360"/>
      </w:pPr>
      <w:rPr>
        <w:rFonts w:eastAsia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0BC508C"/>
    <w:multiLevelType w:val="hybridMultilevel"/>
    <w:tmpl w:val="B4023D00"/>
    <w:lvl w:ilvl="0" w:tplc="C09A61F8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31C520FD"/>
    <w:multiLevelType w:val="hybridMultilevel"/>
    <w:tmpl w:val="6CBCE2B0"/>
    <w:lvl w:ilvl="0" w:tplc="C09A61F8">
      <w:start w:val="1"/>
      <w:numFmt w:val="bullet"/>
      <w:lvlText w:val=""/>
      <w:lvlJc w:val="left"/>
      <w:pPr>
        <w:ind w:left="340" w:hanging="34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33866C0B"/>
    <w:multiLevelType w:val="hybridMultilevel"/>
    <w:tmpl w:val="6DACFF5A"/>
    <w:lvl w:ilvl="0" w:tplc="8A10F780">
      <w:start w:val="1"/>
      <w:numFmt w:val="bullet"/>
      <w:lvlText w:val=""/>
      <w:lvlJc w:val="left"/>
      <w:pPr>
        <w:ind w:left="454" w:hanging="397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3FE02461"/>
    <w:multiLevelType w:val="hybridMultilevel"/>
    <w:tmpl w:val="0010D974"/>
    <w:lvl w:ilvl="0" w:tplc="E33C220C">
      <w:start w:val="1"/>
      <w:numFmt w:val="decimal"/>
      <w:lvlText w:val="%1."/>
      <w:lvlJc w:val="left"/>
      <w:pPr>
        <w:ind w:left="397" w:hanging="397"/>
      </w:pPr>
      <w:rPr>
        <w:rFonts w:hint="eastAsia"/>
        <w:b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012349B"/>
    <w:multiLevelType w:val="hybridMultilevel"/>
    <w:tmpl w:val="327E92E8"/>
    <w:lvl w:ilvl="0" w:tplc="C09A61F8">
      <w:start w:val="1"/>
      <w:numFmt w:val="bullet"/>
      <w:lvlText w:val=""/>
      <w:lvlJc w:val="left"/>
      <w:pPr>
        <w:ind w:left="340" w:hanging="340"/>
      </w:pPr>
      <w:rPr>
        <w:rFonts w:ascii="Wingdings" w:hAnsi="Wingdings" w:hint="default"/>
        <w:sz w:val="16"/>
        <w:szCs w:val="16"/>
      </w:rPr>
    </w:lvl>
    <w:lvl w:ilvl="1" w:tplc="59EAC58E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  <w:sz w:val="16"/>
        <w:szCs w:val="16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416C18FE"/>
    <w:multiLevelType w:val="hybridMultilevel"/>
    <w:tmpl w:val="07D83ADE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48FC2CF3"/>
    <w:multiLevelType w:val="hybridMultilevel"/>
    <w:tmpl w:val="6966F8E2"/>
    <w:lvl w:ilvl="0" w:tplc="C09A61F8">
      <w:start w:val="1"/>
      <w:numFmt w:val="bullet"/>
      <w:lvlText w:val=""/>
      <w:lvlJc w:val="left"/>
      <w:pPr>
        <w:ind w:left="340" w:hanging="340"/>
      </w:pPr>
      <w:rPr>
        <w:rFonts w:ascii="Wingdings" w:hAnsi="Wingdings" w:hint="default"/>
        <w:sz w:val="16"/>
        <w:szCs w:val="16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4AE04A9C"/>
    <w:multiLevelType w:val="hybridMultilevel"/>
    <w:tmpl w:val="2662E748"/>
    <w:lvl w:ilvl="0" w:tplc="8A10F780">
      <w:start w:val="1"/>
      <w:numFmt w:val="bullet"/>
      <w:lvlText w:val=""/>
      <w:lvlJc w:val="left"/>
      <w:pPr>
        <w:ind w:left="454" w:hanging="397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4FB76CEE"/>
    <w:multiLevelType w:val="hybridMultilevel"/>
    <w:tmpl w:val="86AE5F74"/>
    <w:lvl w:ilvl="0" w:tplc="8A10F780">
      <w:start w:val="1"/>
      <w:numFmt w:val="bullet"/>
      <w:lvlText w:val=""/>
      <w:lvlJc w:val="left"/>
      <w:pPr>
        <w:ind w:left="454" w:hanging="397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540B6AD1"/>
    <w:multiLevelType w:val="hybridMultilevel"/>
    <w:tmpl w:val="3C668B8E"/>
    <w:lvl w:ilvl="0" w:tplc="C09A61F8">
      <w:start w:val="1"/>
      <w:numFmt w:val="bullet"/>
      <w:lvlText w:val=""/>
      <w:lvlJc w:val="left"/>
      <w:pPr>
        <w:ind w:left="340" w:hanging="34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5A0240AC"/>
    <w:multiLevelType w:val="hybridMultilevel"/>
    <w:tmpl w:val="94EA3C5C"/>
    <w:lvl w:ilvl="0" w:tplc="066CDF28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27" w15:restartNumberingAfterBreak="0">
    <w:nsid w:val="5A1C2316"/>
    <w:multiLevelType w:val="hybridMultilevel"/>
    <w:tmpl w:val="63041332"/>
    <w:lvl w:ilvl="0" w:tplc="C2B67B7C">
      <w:start w:val="1"/>
      <w:numFmt w:val="bullet"/>
      <w:lvlText w:val=""/>
      <w:lvlJc w:val="left"/>
      <w:pPr>
        <w:ind w:left="1020" w:hanging="34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ind w:left="13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60" w:hanging="480"/>
      </w:pPr>
      <w:rPr>
        <w:rFonts w:ascii="Wingdings" w:hAnsi="Wingdings" w:hint="default"/>
      </w:rPr>
    </w:lvl>
  </w:abstractNum>
  <w:abstractNum w:abstractNumId="28" w15:restartNumberingAfterBreak="0">
    <w:nsid w:val="5C7B2D55"/>
    <w:multiLevelType w:val="hybridMultilevel"/>
    <w:tmpl w:val="FA74D098"/>
    <w:lvl w:ilvl="0" w:tplc="33CEDE3A">
      <w:start w:val="1"/>
      <w:numFmt w:val="bullet"/>
      <w:lvlText w:val=""/>
      <w:lvlJc w:val="left"/>
      <w:pPr>
        <w:ind w:left="454" w:hanging="313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5EE54CD0"/>
    <w:multiLevelType w:val="hybridMultilevel"/>
    <w:tmpl w:val="9F82BD1E"/>
    <w:lvl w:ilvl="0" w:tplc="A358EFE2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75324D9"/>
    <w:multiLevelType w:val="hybridMultilevel"/>
    <w:tmpl w:val="E2A216EE"/>
    <w:lvl w:ilvl="0" w:tplc="C09A61F8">
      <w:start w:val="1"/>
      <w:numFmt w:val="bullet"/>
      <w:lvlText w:val=""/>
      <w:lvlJc w:val="left"/>
      <w:pPr>
        <w:ind w:left="340" w:hanging="340"/>
      </w:pPr>
      <w:rPr>
        <w:rFonts w:ascii="Wingdings" w:hAnsi="Wingdings" w:hint="default"/>
        <w:sz w:val="16"/>
        <w:szCs w:val="16"/>
      </w:rPr>
    </w:lvl>
    <w:lvl w:ilvl="1" w:tplc="8D2C4B14">
      <w:start w:val="1"/>
      <w:numFmt w:val="bullet"/>
      <w:lvlText w:val=""/>
      <w:lvlJc w:val="left"/>
      <w:pPr>
        <w:ind w:left="794" w:hanging="314"/>
      </w:pPr>
      <w:rPr>
        <w:rFonts w:ascii="Wingdings" w:hAnsi="Wingdings" w:hint="default"/>
        <w:sz w:val="20"/>
        <w:szCs w:val="20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67E57D37"/>
    <w:multiLevelType w:val="hybridMultilevel"/>
    <w:tmpl w:val="5B4E1D16"/>
    <w:lvl w:ilvl="0" w:tplc="B99647F6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000000"/>
        <w:sz w:val="20"/>
        <w:szCs w:val="20"/>
      </w:rPr>
    </w:lvl>
    <w:lvl w:ilvl="1" w:tplc="2F10DF0C">
      <w:start w:val="1"/>
      <w:numFmt w:val="bullet"/>
      <w:lvlText w:val=""/>
      <w:lvlJc w:val="left"/>
      <w:pPr>
        <w:tabs>
          <w:tab w:val="num" w:pos="1331"/>
        </w:tabs>
        <w:ind w:left="1331" w:hanging="480"/>
      </w:pPr>
      <w:rPr>
        <w:rFonts w:ascii="Wingdings" w:hAnsi="Wingdings" w:hint="default"/>
        <w:color w:val="000000"/>
        <w:sz w:val="24"/>
        <w:szCs w:val="24"/>
      </w:rPr>
    </w:lvl>
    <w:lvl w:ilvl="2" w:tplc="04090005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32" w15:restartNumberingAfterBreak="0">
    <w:nsid w:val="691E728D"/>
    <w:multiLevelType w:val="hybridMultilevel"/>
    <w:tmpl w:val="8C645454"/>
    <w:lvl w:ilvl="0" w:tplc="9CC4AE36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 w15:restartNumberingAfterBreak="0">
    <w:nsid w:val="69AF2FCC"/>
    <w:multiLevelType w:val="hybridMultilevel"/>
    <w:tmpl w:val="F0548B10"/>
    <w:lvl w:ilvl="0" w:tplc="C39005C0">
      <w:start w:val="1"/>
      <w:numFmt w:val="bullet"/>
      <w:lvlText w:val=""/>
      <w:lvlJc w:val="left"/>
      <w:pPr>
        <w:ind w:left="567" w:hanging="426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"/>
      <w:lvlJc w:val="left"/>
      <w:pPr>
        <w:ind w:left="110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1" w:hanging="480"/>
      </w:pPr>
      <w:rPr>
        <w:rFonts w:ascii="Wingdings" w:hAnsi="Wingdings" w:hint="default"/>
      </w:rPr>
    </w:lvl>
  </w:abstractNum>
  <w:abstractNum w:abstractNumId="34" w15:restartNumberingAfterBreak="0">
    <w:nsid w:val="6FBE27FD"/>
    <w:multiLevelType w:val="hybridMultilevel"/>
    <w:tmpl w:val="0B04F91C"/>
    <w:lvl w:ilvl="0" w:tplc="A1501370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16"/>
        <w:szCs w:val="16"/>
      </w:rPr>
    </w:lvl>
    <w:lvl w:ilvl="1" w:tplc="04090003">
      <w:start w:val="1"/>
      <w:numFmt w:val="bullet"/>
      <w:lvlText w:val="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2" w:tplc="0EB239A8">
      <w:start w:val="1"/>
      <w:numFmt w:val="bullet"/>
      <w:lvlText w:val=""/>
      <w:lvlJc w:val="left"/>
      <w:pPr>
        <w:tabs>
          <w:tab w:val="num" w:pos="1560"/>
        </w:tabs>
        <w:ind w:left="1418" w:hanging="338"/>
      </w:pPr>
      <w:rPr>
        <w:rFonts w:ascii="Wingdings" w:hAnsi="Wingdings" w:hint="default"/>
        <w:color w:val="auto"/>
        <w:sz w:val="20"/>
      </w:rPr>
    </w:lvl>
    <w:lvl w:ilvl="3" w:tplc="E4CCEB02">
      <w:start w:val="1"/>
      <w:numFmt w:val="bullet"/>
      <w:lvlText w:val=""/>
      <w:lvlJc w:val="left"/>
      <w:pPr>
        <w:tabs>
          <w:tab w:val="num" w:pos="1134"/>
        </w:tabs>
        <w:ind w:left="1134" w:firstLine="0"/>
      </w:pPr>
      <w:rPr>
        <w:rFonts w:ascii="Wingdings" w:hAnsi="Wingdings" w:hint="default"/>
        <w:sz w:val="14"/>
        <w:szCs w:val="14"/>
      </w:rPr>
    </w:lvl>
    <w:lvl w:ilvl="4" w:tplc="CEA044B6">
      <w:start w:val="1"/>
      <w:numFmt w:val="bullet"/>
      <w:lvlText w:val=""/>
      <w:lvlJc w:val="left"/>
      <w:pPr>
        <w:tabs>
          <w:tab w:val="num" w:pos="2520"/>
        </w:tabs>
        <w:ind w:left="1418" w:hanging="284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</w:abstractNum>
  <w:abstractNum w:abstractNumId="35" w15:restartNumberingAfterBreak="0">
    <w:nsid w:val="72991C3F"/>
    <w:multiLevelType w:val="hybridMultilevel"/>
    <w:tmpl w:val="B2C6CE86"/>
    <w:lvl w:ilvl="0" w:tplc="7F4C136E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6" w15:restartNumberingAfterBreak="0">
    <w:nsid w:val="7305514A"/>
    <w:multiLevelType w:val="hybridMultilevel"/>
    <w:tmpl w:val="81DEB7A8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7" w15:restartNumberingAfterBreak="0">
    <w:nsid w:val="753F309D"/>
    <w:multiLevelType w:val="hybridMultilevel"/>
    <w:tmpl w:val="3C9699B8"/>
    <w:lvl w:ilvl="0" w:tplc="A484EB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CBD389D"/>
    <w:multiLevelType w:val="hybridMultilevel"/>
    <w:tmpl w:val="F028E044"/>
    <w:lvl w:ilvl="0" w:tplc="5134970C">
      <w:start w:val="1"/>
      <w:numFmt w:val="bullet"/>
      <w:lvlText w:val=""/>
      <w:lvlJc w:val="left"/>
      <w:pPr>
        <w:ind w:left="340" w:hanging="283"/>
      </w:pPr>
      <w:rPr>
        <w:rFonts w:ascii="Wingdings" w:hAnsi="Wingdings" w:hint="default"/>
        <w:sz w:val="20"/>
        <w:szCs w:val="20"/>
      </w:rPr>
    </w:lvl>
    <w:lvl w:ilvl="1" w:tplc="5C327FEC">
      <w:start w:val="1"/>
      <w:numFmt w:val="bullet"/>
      <w:lvlText w:val=""/>
      <w:lvlJc w:val="left"/>
      <w:pPr>
        <w:ind w:left="907" w:hanging="427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0"/>
  </w:num>
  <w:num w:numId="2">
    <w:abstractNumId w:val="25"/>
  </w:num>
  <w:num w:numId="3">
    <w:abstractNumId w:val="22"/>
  </w:num>
  <w:num w:numId="4">
    <w:abstractNumId w:val="13"/>
  </w:num>
  <w:num w:numId="5">
    <w:abstractNumId w:val="20"/>
  </w:num>
  <w:num w:numId="6">
    <w:abstractNumId w:val="5"/>
  </w:num>
  <w:num w:numId="7">
    <w:abstractNumId w:val="17"/>
  </w:num>
  <w:num w:numId="8">
    <w:abstractNumId w:val="9"/>
  </w:num>
  <w:num w:numId="9">
    <w:abstractNumId w:val="28"/>
  </w:num>
  <w:num w:numId="10">
    <w:abstractNumId w:val="6"/>
  </w:num>
  <w:num w:numId="11">
    <w:abstractNumId w:val="34"/>
  </w:num>
  <w:num w:numId="12">
    <w:abstractNumId w:val="19"/>
  </w:num>
  <w:num w:numId="13">
    <w:abstractNumId w:val="4"/>
  </w:num>
  <w:num w:numId="14">
    <w:abstractNumId w:val="1"/>
  </w:num>
  <w:num w:numId="15">
    <w:abstractNumId w:val="15"/>
  </w:num>
  <w:num w:numId="16">
    <w:abstractNumId w:val="26"/>
  </w:num>
  <w:num w:numId="17">
    <w:abstractNumId w:val="33"/>
  </w:num>
  <w:num w:numId="18">
    <w:abstractNumId w:val="37"/>
  </w:num>
  <w:num w:numId="19">
    <w:abstractNumId w:val="3"/>
  </w:num>
  <w:num w:numId="20">
    <w:abstractNumId w:val="21"/>
  </w:num>
  <w:num w:numId="21">
    <w:abstractNumId w:val="36"/>
  </w:num>
  <w:num w:numId="22">
    <w:abstractNumId w:val="29"/>
  </w:num>
  <w:num w:numId="23">
    <w:abstractNumId w:val="31"/>
  </w:num>
  <w:num w:numId="24">
    <w:abstractNumId w:val="11"/>
  </w:num>
  <w:num w:numId="25">
    <w:abstractNumId w:val="32"/>
  </w:num>
  <w:num w:numId="26">
    <w:abstractNumId w:val="12"/>
  </w:num>
  <w:num w:numId="27">
    <w:abstractNumId w:val="0"/>
  </w:num>
  <w:num w:numId="28">
    <w:abstractNumId w:val="16"/>
  </w:num>
  <w:num w:numId="29">
    <w:abstractNumId w:val="14"/>
  </w:num>
  <w:num w:numId="30">
    <w:abstractNumId w:val="8"/>
  </w:num>
  <w:num w:numId="31">
    <w:abstractNumId w:val="7"/>
  </w:num>
  <w:num w:numId="32">
    <w:abstractNumId w:val="10"/>
  </w:num>
  <w:num w:numId="33">
    <w:abstractNumId w:val="35"/>
  </w:num>
  <w:num w:numId="34">
    <w:abstractNumId w:val="27"/>
  </w:num>
  <w:num w:numId="35">
    <w:abstractNumId w:val="24"/>
  </w:num>
  <w:num w:numId="36">
    <w:abstractNumId w:val="18"/>
  </w:num>
  <w:num w:numId="37">
    <w:abstractNumId w:val="23"/>
  </w:num>
  <w:num w:numId="38">
    <w:abstractNumId w:val="38"/>
  </w:num>
  <w:num w:numId="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C02"/>
    <w:rsid w:val="0000208D"/>
    <w:rsid w:val="0000612F"/>
    <w:rsid w:val="00010567"/>
    <w:rsid w:val="00015F13"/>
    <w:rsid w:val="0002029E"/>
    <w:rsid w:val="000226B8"/>
    <w:rsid w:val="000232BC"/>
    <w:rsid w:val="00033FC5"/>
    <w:rsid w:val="00034F46"/>
    <w:rsid w:val="00043DE2"/>
    <w:rsid w:val="00052ECC"/>
    <w:rsid w:val="000651A9"/>
    <w:rsid w:val="00065B1A"/>
    <w:rsid w:val="000712AC"/>
    <w:rsid w:val="0009587F"/>
    <w:rsid w:val="00096523"/>
    <w:rsid w:val="000968F0"/>
    <w:rsid w:val="0009697A"/>
    <w:rsid w:val="00097746"/>
    <w:rsid w:val="000B63EE"/>
    <w:rsid w:val="000C2560"/>
    <w:rsid w:val="000C5DE2"/>
    <w:rsid w:val="000E4254"/>
    <w:rsid w:val="000F4455"/>
    <w:rsid w:val="001051DE"/>
    <w:rsid w:val="001104E6"/>
    <w:rsid w:val="00120D25"/>
    <w:rsid w:val="001239C0"/>
    <w:rsid w:val="00133030"/>
    <w:rsid w:val="00135C11"/>
    <w:rsid w:val="0014241A"/>
    <w:rsid w:val="00144734"/>
    <w:rsid w:val="0015445F"/>
    <w:rsid w:val="00163FDE"/>
    <w:rsid w:val="00165FDE"/>
    <w:rsid w:val="001828CA"/>
    <w:rsid w:val="0019260E"/>
    <w:rsid w:val="00196363"/>
    <w:rsid w:val="001A5FD1"/>
    <w:rsid w:val="001A6F2F"/>
    <w:rsid w:val="001B5804"/>
    <w:rsid w:val="001C2F35"/>
    <w:rsid w:val="001D02A0"/>
    <w:rsid w:val="001D4098"/>
    <w:rsid w:val="001E5348"/>
    <w:rsid w:val="001F5FEB"/>
    <w:rsid w:val="00200DD7"/>
    <w:rsid w:val="00201EF9"/>
    <w:rsid w:val="00204A95"/>
    <w:rsid w:val="00207B8D"/>
    <w:rsid w:val="00214F90"/>
    <w:rsid w:val="002273F9"/>
    <w:rsid w:val="00231BEA"/>
    <w:rsid w:val="00233490"/>
    <w:rsid w:val="00241502"/>
    <w:rsid w:val="00241C65"/>
    <w:rsid w:val="00250772"/>
    <w:rsid w:val="00251038"/>
    <w:rsid w:val="00253E72"/>
    <w:rsid w:val="00261BBD"/>
    <w:rsid w:val="002620E6"/>
    <w:rsid w:val="00263CFD"/>
    <w:rsid w:val="00264FB8"/>
    <w:rsid w:val="00272F7E"/>
    <w:rsid w:val="002762A5"/>
    <w:rsid w:val="00276ECB"/>
    <w:rsid w:val="002853D7"/>
    <w:rsid w:val="002854E4"/>
    <w:rsid w:val="0029437C"/>
    <w:rsid w:val="0029502C"/>
    <w:rsid w:val="0029728F"/>
    <w:rsid w:val="002A466C"/>
    <w:rsid w:val="002B1597"/>
    <w:rsid w:val="002C38B5"/>
    <w:rsid w:val="002C4B23"/>
    <w:rsid w:val="002C6462"/>
    <w:rsid w:val="002D048D"/>
    <w:rsid w:val="002D63FA"/>
    <w:rsid w:val="002D68BF"/>
    <w:rsid w:val="002D78DD"/>
    <w:rsid w:val="002E4866"/>
    <w:rsid w:val="002E524C"/>
    <w:rsid w:val="002E5D12"/>
    <w:rsid w:val="002E72CC"/>
    <w:rsid w:val="002F153D"/>
    <w:rsid w:val="002F2122"/>
    <w:rsid w:val="00317D62"/>
    <w:rsid w:val="00320BFA"/>
    <w:rsid w:val="0032620C"/>
    <w:rsid w:val="00330C95"/>
    <w:rsid w:val="00333373"/>
    <w:rsid w:val="00333868"/>
    <w:rsid w:val="00333A36"/>
    <w:rsid w:val="0033478D"/>
    <w:rsid w:val="003371DC"/>
    <w:rsid w:val="003411DC"/>
    <w:rsid w:val="00342F86"/>
    <w:rsid w:val="0034662A"/>
    <w:rsid w:val="00353A1D"/>
    <w:rsid w:val="00354CA4"/>
    <w:rsid w:val="00360645"/>
    <w:rsid w:val="003702A2"/>
    <w:rsid w:val="003725FB"/>
    <w:rsid w:val="0038293F"/>
    <w:rsid w:val="003A0FAA"/>
    <w:rsid w:val="003A429D"/>
    <w:rsid w:val="003A54CD"/>
    <w:rsid w:val="003B28F0"/>
    <w:rsid w:val="003B63FB"/>
    <w:rsid w:val="003B66C8"/>
    <w:rsid w:val="003C3D1E"/>
    <w:rsid w:val="003C6119"/>
    <w:rsid w:val="003C73FC"/>
    <w:rsid w:val="003D3B6E"/>
    <w:rsid w:val="003D6622"/>
    <w:rsid w:val="003D7277"/>
    <w:rsid w:val="003E2C67"/>
    <w:rsid w:val="003E39E7"/>
    <w:rsid w:val="003E47BC"/>
    <w:rsid w:val="003F291A"/>
    <w:rsid w:val="004004FF"/>
    <w:rsid w:val="00401828"/>
    <w:rsid w:val="00416F2E"/>
    <w:rsid w:val="0041763B"/>
    <w:rsid w:val="00421F9F"/>
    <w:rsid w:val="004249CC"/>
    <w:rsid w:val="00433AA8"/>
    <w:rsid w:val="0044397B"/>
    <w:rsid w:val="00444A7E"/>
    <w:rsid w:val="00445610"/>
    <w:rsid w:val="0044626C"/>
    <w:rsid w:val="00450A91"/>
    <w:rsid w:val="00455AC4"/>
    <w:rsid w:val="00456F3E"/>
    <w:rsid w:val="00462D2C"/>
    <w:rsid w:val="0048082D"/>
    <w:rsid w:val="00485A70"/>
    <w:rsid w:val="004865B1"/>
    <w:rsid w:val="00491902"/>
    <w:rsid w:val="004937E1"/>
    <w:rsid w:val="00497447"/>
    <w:rsid w:val="004A03EA"/>
    <w:rsid w:val="004A0854"/>
    <w:rsid w:val="004A1580"/>
    <w:rsid w:val="004B01B5"/>
    <w:rsid w:val="004B2198"/>
    <w:rsid w:val="004B28FC"/>
    <w:rsid w:val="004C33B7"/>
    <w:rsid w:val="004C6B49"/>
    <w:rsid w:val="004D32A3"/>
    <w:rsid w:val="004D4634"/>
    <w:rsid w:val="004E3492"/>
    <w:rsid w:val="004E7B8B"/>
    <w:rsid w:val="004E7CEA"/>
    <w:rsid w:val="004E7EAB"/>
    <w:rsid w:val="00504FF6"/>
    <w:rsid w:val="005117F0"/>
    <w:rsid w:val="00511BCD"/>
    <w:rsid w:val="00516086"/>
    <w:rsid w:val="00532D81"/>
    <w:rsid w:val="005349B6"/>
    <w:rsid w:val="00537318"/>
    <w:rsid w:val="00547100"/>
    <w:rsid w:val="00550006"/>
    <w:rsid w:val="00554BFF"/>
    <w:rsid w:val="00563321"/>
    <w:rsid w:val="00567F70"/>
    <w:rsid w:val="0057376E"/>
    <w:rsid w:val="00580F86"/>
    <w:rsid w:val="005848D2"/>
    <w:rsid w:val="005858F8"/>
    <w:rsid w:val="005A11E4"/>
    <w:rsid w:val="005B58BB"/>
    <w:rsid w:val="005C0C53"/>
    <w:rsid w:val="005C110B"/>
    <w:rsid w:val="005C2C9F"/>
    <w:rsid w:val="005C3FBC"/>
    <w:rsid w:val="005D34DB"/>
    <w:rsid w:val="005E0518"/>
    <w:rsid w:val="005E113D"/>
    <w:rsid w:val="005E2B47"/>
    <w:rsid w:val="005E2C9A"/>
    <w:rsid w:val="005E4462"/>
    <w:rsid w:val="005F0B80"/>
    <w:rsid w:val="005F13B0"/>
    <w:rsid w:val="005F395F"/>
    <w:rsid w:val="005F6612"/>
    <w:rsid w:val="006002B7"/>
    <w:rsid w:val="00601B54"/>
    <w:rsid w:val="006068E4"/>
    <w:rsid w:val="0061198D"/>
    <w:rsid w:val="006125F3"/>
    <w:rsid w:val="006129C0"/>
    <w:rsid w:val="00613941"/>
    <w:rsid w:val="00620350"/>
    <w:rsid w:val="00622BEF"/>
    <w:rsid w:val="00623BAF"/>
    <w:rsid w:val="006250DB"/>
    <w:rsid w:val="006259F7"/>
    <w:rsid w:val="00635BF1"/>
    <w:rsid w:val="006432B9"/>
    <w:rsid w:val="006510C6"/>
    <w:rsid w:val="00654F20"/>
    <w:rsid w:val="00655672"/>
    <w:rsid w:val="00657E0A"/>
    <w:rsid w:val="00662844"/>
    <w:rsid w:val="0067068C"/>
    <w:rsid w:val="00693A79"/>
    <w:rsid w:val="00695270"/>
    <w:rsid w:val="006A00A5"/>
    <w:rsid w:val="006A0C79"/>
    <w:rsid w:val="006A1349"/>
    <w:rsid w:val="006B7379"/>
    <w:rsid w:val="006C7979"/>
    <w:rsid w:val="006D1A8B"/>
    <w:rsid w:val="006D2227"/>
    <w:rsid w:val="006D3B7F"/>
    <w:rsid w:val="006D62AE"/>
    <w:rsid w:val="006F75A4"/>
    <w:rsid w:val="00700FC6"/>
    <w:rsid w:val="00701AF1"/>
    <w:rsid w:val="007024D6"/>
    <w:rsid w:val="00702CBA"/>
    <w:rsid w:val="007046EA"/>
    <w:rsid w:val="00720B98"/>
    <w:rsid w:val="00725F83"/>
    <w:rsid w:val="00733A97"/>
    <w:rsid w:val="00734712"/>
    <w:rsid w:val="00736BCA"/>
    <w:rsid w:val="00737700"/>
    <w:rsid w:val="00743B4F"/>
    <w:rsid w:val="0074754E"/>
    <w:rsid w:val="00747F26"/>
    <w:rsid w:val="00756901"/>
    <w:rsid w:val="007610B0"/>
    <w:rsid w:val="007647BB"/>
    <w:rsid w:val="007675C9"/>
    <w:rsid w:val="007722F6"/>
    <w:rsid w:val="0077283A"/>
    <w:rsid w:val="0077385A"/>
    <w:rsid w:val="00780D6B"/>
    <w:rsid w:val="007817F8"/>
    <w:rsid w:val="00781F8E"/>
    <w:rsid w:val="00787828"/>
    <w:rsid w:val="00791F04"/>
    <w:rsid w:val="007940AF"/>
    <w:rsid w:val="00796230"/>
    <w:rsid w:val="007B468E"/>
    <w:rsid w:val="007B58BE"/>
    <w:rsid w:val="007B5E23"/>
    <w:rsid w:val="007C04F4"/>
    <w:rsid w:val="007C263C"/>
    <w:rsid w:val="007C5DD5"/>
    <w:rsid w:val="007D0F28"/>
    <w:rsid w:val="007D2CDB"/>
    <w:rsid w:val="007E05DB"/>
    <w:rsid w:val="007E51A5"/>
    <w:rsid w:val="007F443A"/>
    <w:rsid w:val="007F4815"/>
    <w:rsid w:val="00805C9F"/>
    <w:rsid w:val="00813B6A"/>
    <w:rsid w:val="00814E3A"/>
    <w:rsid w:val="00831153"/>
    <w:rsid w:val="0083538F"/>
    <w:rsid w:val="008365FF"/>
    <w:rsid w:val="008553F8"/>
    <w:rsid w:val="008653D6"/>
    <w:rsid w:val="008659D8"/>
    <w:rsid w:val="0086748E"/>
    <w:rsid w:val="0087703C"/>
    <w:rsid w:val="00882E08"/>
    <w:rsid w:val="008851A8"/>
    <w:rsid w:val="00886885"/>
    <w:rsid w:val="008873A1"/>
    <w:rsid w:val="00892BD5"/>
    <w:rsid w:val="008A08A1"/>
    <w:rsid w:val="008A0D00"/>
    <w:rsid w:val="008A5964"/>
    <w:rsid w:val="008B137E"/>
    <w:rsid w:val="008B44D0"/>
    <w:rsid w:val="008B6942"/>
    <w:rsid w:val="008C3E84"/>
    <w:rsid w:val="008C4465"/>
    <w:rsid w:val="008C4C1C"/>
    <w:rsid w:val="008C60A1"/>
    <w:rsid w:val="008D241F"/>
    <w:rsid w:val="008E199F"/>
    <w:rsid w:val="008E1AAA"/>
    <w:rsid w:val="008E574C"/>
    <w:rsid w:val="008E6E51"/>
    <w:rsid w:val="008F46D2"/>
    <w:rsid w:val="008F47F1"/>
    <w:rsid w:val="008F5F45"/>
    <w:rsid w:val="008F701C"/>
    <w:rsid w:val="009157C8"/>
    <w:rsid w:val="00917CCA"/>
    <w:rsid w:val="00934590"/>
    <w:rsid w:val="0094209F"/>
    <w:rsid w:val="009447B4"/>
    <w:rsid w:val="009517A0"/>
    <w:rsid w:val="00963953"/>
    <w:rsid w:val="00975B4D"/>
    <w:rsid w:val="00994C1E"/>
    <w:rsid w:val="009B383E"/>
    <w:rsid w:val="009B5BCE"/>
    <w:rsid w:val="009B6C32"/>
    <w:rsid w:val="009B7C73"/>
    <w:rsid w:val="009C253F"/>
    <w:rsid w:val="009C79E0"/>
    <w:rsid w:val="009D2989"/>
    <w:rsid w:val="009E1501"/>
    <w:rsid w:val="009E267F"/>
    <w:rsid w:val="009E762F"/>
    <w:rsid w:val="009F0060"/>
    <w:rsid w:val="009F4632"/>
    <w:rsid w:val="009F6EA6"/>
    <w:rsid w:val="00A0319D"/>
    <w:rsid w:val="00A10515"/>
    <w:rsid w:val="00A11A30"/>
    <w:rsid w:val="00A11AE2"/>
    <w:rsid w:val="00A158B0"/>
    <w:rsid w:val="00A2308E"/>
    <w:rsid w:val="00A3044B"/>
    <w:rsid w:val="00A33D2E"/>
    <w:rsid w:val="00A3436C"/>
    <w:rsid w:val="00A37497"/>
    <w:rsid w:val="00A40882"/>
    <w:rsid w:val="00A40C13"/>
    <w:rsid w:val="00A52AA8"/>
    <w:rsid w:val="00A57C2C"/>
    <w:rsid w:val="00A60C6B"/>
    <w:rsid w:val="00A629C5"/>
    <w:rsid w:val="00A63090"/>
    <w:rsid w:val="00A64B2E"/>
    <w:rsid w:val="00A7018F"/>
    <w:rsid w:val="00A936B5"/>
    <w:rsid w:val="00A95F1C"/>
    <w:rsid w:val="00AA0DCA"/>
    <w:rsid w:val="00AA4271"/>
    <w:rsid w:val="00AA7599"/>
    <w:rsid w:val="00AB3049"/>
    <w:rsid w:val="00AB36C5"/>
    <w:rsid w:val="00AB690C"/>
    <w:rsid w:val="00AC7C9F"/>
    <w:rsid w:val="00AD6122"/>
    <w:rsid w:val="00AE21A7"/>
    <w:rsid w:val="00AE344C"/>
    <w:rsid w:val="00AF0251"/>
    <w:rsid w:val="00AF5C0A"/>
    <w:rsid w:val="00AF6356"/>
    <w:rsid w:val="00AF7775"/>
    <w:rsid w:val="00B02CBC"/>
    <w:rsid w:val="00B201A8"/>
    <w:rsid w:val="00B23A82"/>
    <w:rsid w:val="00B252C0"/>
    <w:rsid w:val="00B439A7"/>
    <w:rsid w:val="00B602A6"/>
    <w:rsid w:val="00B60D70"/>
    <w:rsid w:val="00B63F2E"/>
    <w:rsid w:val="00B678F0"/>
    <w:rsid w:val="00B70D3F"/>
    <w:rsid w:val="00B74206"/>
    <w:rsid w:val="00B7545D"/>
    <w:rsid w:val="00B83C02"/>
    <w:rsid w:val="00B9067D"/>
    <w:rsid w:val="00B92142"/>
    <w:rsid w:val="00B97457"/>
    <w:rsid w:val="00BB0ED5"/>
    <w:rsid w:val="00BB1978"/>
    <w:rsid w:val="00BB3C0D"/>
    <w:rsid w:val="00BB412D"/>
    <w:rsid w:val="00BC03E4"/>
    <w:rsid w:val="00BC3EFD"/>
    <w:rsid w:val="00BC726F"/>
    <w:rsid w:val="00BC75E1"/>
    <w:rsid w:val="00BF691B"/>
    <w:rsid w:val="00BF706B"/>
    <w:rsid w:val="00BF7753"/>
    <w:rsid w:val="00C01055"/>
    <w:rsid w:val="00C01C29"/>
    <w:rsid w:val="00C06994"/>
    <w:rsid w:val="00C15EC6"/>
    <w:rsid w:val="00C43019"/>
    <w:rsid w:val="00C4651D"/>
    <w:rsid w:val="00C50406"/>
    <w:rsid w:val="00C603CA"/>
    <w:rsid w:val="00C752BB"/>
    <w:rsid w:val="00C84F5E"/>
    <w:rsid w:val="00C85D39"/>
    <w:rsid w:val="00C9217F"/>
    <w:rsid w:val="00CB3FC1"/>
    <w:rsid w:val="00CB53C3"/>
    <w:rsid w:val="00CC6ABD"/>
    <w:rsid w:val="00CD3002"/>
    <w:rsid w:val="00CD5723"/>
    <w:rsid w:val="00CD6826"/>
    <w:rsid w:val="00CF06FA"/>
    <w:rsid w:val="00CF1DF7"/>
    <w:rsid w:val="00CF3438"/>
    <w:rsid w:val="00CF4D5C"/>
    <w:rsid w:val="00D01E12"/>
    <w:rsid w:val="00D06324"/>
    <w:rsid w:val="00D16A1C"/>
    <w:rsid w:val="00D16F12"/>
    <w:rsid w:val="00D2352F"/>
    <w:rsid w:val="00D27AB0"/>
    <w:rsid w:val="00D34462"/>
    <w:rsid w:val="00D458DA"/>
    <w:rsid w:val="00D65CA0"/>
    <w:rsid w:val="00D6626F"/>
    <w:rsid w:val="00D90C69"/>
    <w:rsid w:val="00D9152D"/>
    <w:rsid w:val="00D91797"/>
    <w:rsid w:val="00D9197B"/>
    <w:rsid w:val="00DA7A12"/>
    <w:rsid w:val="00DB0ABD"/>
    <w:rsid w:val="00DB184E"/>
    <w:rsid w:val="00DB21BD"/>
    <w:rsid w:val="00DB3791"/>
    <w:rsid w:val="00DB6607"/>
    <w:rsid w:val="00DB7F87"/>
    <w:rsid w:val="00DC4B64"/>
    <w:rsid w:val="00DC5A6C"/>
    <w:rsid w:val="00DE3649"/>
    <w:rsid w:val="00DE4521"/>
    <w:rsid w:val="00DE5996"/>
    <w:rsid w:val="00DF3D82"/>
    <w:rsid w:val="00E0100F"/>
    <w:rsid w:val="00E06E4F"/>
    <w:rsid w:val="00E1000E"/>
    <w:rsid w:val="00E11710"/>
    <w:rsid w:val="00E12E60"/>
    <w:rsid w:val="00E13663"/>
    <w:rsid w:val="00E22859"/>
    <w:rsid w:val="00E235A0"/>
    <w:rsid w:val="00E306A1"/>
    <w:rsid w:val="00E307BC"/>
    <w:rsid w:val="00E44B72"/>
    <w:rsid w:val="00E44D2F"/>
    <w:rsid w:val="00E4508B"/>
    <w:rsid w:val="00E473FE"/>
    <w:rsid w:val="00E57030"/>
    <w:rsid w:val="00E576A4"/>
    <w:rsid w:val="00E64FD1"/>
    <w:rsid w:val="00E71811"/>
    <w:rsid w:val="00E72369"/>
    <w:rsid w:val="00E72D14"/>
    <w:rsid w:val="00E7773D"/>
    <w:rsid w:val="00E81A56"/>
    <w:rsid w:val="00E83CEE"/>
    <w:rsid w:val="00E844A4"/>
    <w:rsid w:val="00E92D20"/>
    <w:rsid w:val="00E95B25"/>
    <w:rsid w:val="00EA494F"/>
    <w:rsid w:val="00EB0964"/>
    <w:rsid w:val="00EB2095"/>
    <w:rsid w:val="00EB323D"/>
    <w:rsid w:val="00EB4EE2"/>
    <w:rsid w:val="00EB4FC2"/>
    <w:rsid w:val="00EB668A"/>
    <w:rsid w:val="00EC0C87"/>
    <w:rsid w:val="00EC4E63"/>
    <w:rsid w:val="00EC645D"/>
    <w:rsid w:val="00ED0B18"/>
    <w:rsid w:val="00EE2F28"/>
    <w:rsid w:val="00EE6181"/>
    <w:rsid w:val="00F00E7B"/>
    <w:rsid w:val="00F1253D"/>
    <w:rsid w:val="00F14975"/>
    <w:rsid w:val="00F15007"/>
    <w:rsid w:val="00F21053"/>
    <w:rsid w:val="00F24CEB"/>
    <w:rsid w:val="00F26DC1"/>
    <w:rsid w:val="00F27E33"/>
    <w:rsid w:val="00F31802"/>
    <w:rsid w:val="00F34030"/>
    <w:rsid w:val="00F34D0B"/>
    <w:rsid w:val="00F453F3"/>
    <w:rsid w:val="00F457DA"/>
    <w:rsid w:val="00F51378"/>
    <w:rsid w:val="00F72B73"/>
    <w:rsid w:val="00F824E2"/>
    <w:rsid w:val="00F828DF"/>
    <w:rsid w:val="00F90F6D"/>
    <w:rsid w:val="00F91BA4"/>
    <w:rsid w:val="00F91E49"/>
    <w:rsid w:val="00F9415E"/>
    <w:rsid w:val="00F943B5"/>
    <w:rsid w:val="00F94685"/>
    <w:rsid w:val="00F96A89"/>
    <w:rsid w:val="00F97FAD"/>
    <w:rsid w:val="00FA321B"/>
    <w:rsid w:val="00FA492C"/>
    <w:rsid w:val="00FA4E40"/>
    <w:rsid w:val="00FA5C6D"/>
    <w:rsid w:val="00FB0BB8"/>
    <w:rsid w:val="00FB69F6"/>
    <w:rsid w:val="00FC0A2D"/>
    <w:rsid w:val="00FD32B9"/>
    <w:rsid w:val="00FD502A"/>
    <w:rsid w:val="00FD631E"/>
    <w:rsid w:val="00FF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73DD8A"/>
  <w15:docId w15:val="{DB0A3B1D-1CE9-4B4A-A324-1AB43779A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0C6"/>
    <w:pPr>
      <w:widowControl w:val="0"/>
    </w:pPr>
  </w:style>
  <w:style w:type="paragraph" w:styleId="1">
    <w:name w:val="heading 1"/>
    <w:basedOn w:val="a"/>
    <w:link w:val="10"/>
    <w:uiPriority w:val="9"/>
    <w:qFormat/>
    <w:rsid w:val="00D65CA0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3C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83C02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7B46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B468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B46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B468E"/>
    <w:rPr>
      <w:sz w:val="20"/>
      <w:szCs w:val="20"/>
    </w:rPr>
  </w:style>
  <w:style w:type="paragraph" w:styleId="a9">
    <w:name w:val="footnote text"/>
    <w:basedOn w:val="a"/>
    <w:link w:val="aa"/>
    <w:uiPriority w:val="99"/>
    <w:semiHidden/>
    <w:unhideWhenUsed/>
    <w:rsid w:val="007B468E"/>
    <w:pPr>
      <w:snapToGrid w:val="0"/>
    </w:pPr>
    <w:rPr>
      <w:sz w:val="20"/>
      <w:szCs w:val="20"/>
    </w:rPr>
  </w:style>
  <w:style w:type="character" w:customStyle="1" w:styleId="aa">
    <w:name w:val="註腳文字 字元"/>
    <w:basedOn w:val="a0"/>
    <w:link w:val="a9"/>
    <w:uiPriority w:val="99"/>
    <w:semiHidden/>
    <w:rsid w:val="007B468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7B468E"/>
    <w:rPr>
      <w:vertAlign w:val="superscript"/>
    </w:rPr>
  </w:style>
  <w:style w:type="paragraph" w:styleId="Web">
    <w:name w:val="Normal (Web)"/>
    <w:basedOn w:val="a"/>
    <w:uiPriority w:val="99"/>
    <w:semiHidden/>
    <w:unhideWhenUsed/>
    <w:rsid w:val="00A64B2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character" w:styleId="ac">
    <w:name w:val="Hyperlink"/>
    <w:basedOn w:val="a0"/>
    <w:uiPriority w:val="99"/>
    <w:unhideWhenUsed/>
    <w:rsid w:val="008C3E84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E473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E473FE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qFormat/>
    <w:rsid w:val="00E473FE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character" w:styleId="af">
    <w:name w:val="Strong"/>
    <w:basedOn w:val="a0"/>
    <w:uiPriority w:val="22"/>
    <w:qFormat/>
    <w:rsid w:val="00DB6607"/>
    <w:rPr>
      <w:b/>
      <w:bCs/>
    </w:rPr>
  </w:style>
  <w:style w:type="paragraph" w:customStyle="1" w:styleId="11">
    <w:name w:val="清單段落1"/>
    <w:basedOn w:val="a"/>
    <w:qFormat/>
    <w:rsid w:val="00D9152D"/>
    <w:pPr>
      <w:widowControl/>
      <w:spacing w:after="200" w:line="276" w:lineRule="auto"/>
      <w:ind w:left="720"/>
      <w:contextualSpacing/>
    </w:pPr>
    <w:rPr>
      <w:rFonts w:ascii="Calibri" w:eastAsia="SimSun" w:hAnsi="Calibri" w:cs="Times New Roman"/>
      <w:kern w:val="0"/>
      <w:sz w:val="22"/>
      <w:lang w:val="en-GB" w:eastAsia="zh-CN"/>
    </w:rPr>
  </w:style>
  <w:style w:type="character" w:customStyle="1" w:styleId="10">
    <w:name w:val="標題 1 字元"/>
    <w:basedOn w:val="a0"/>
    <w:link w:val="1"/>
    <w:uiPriority w:val="9"/>
    <w:rsid w:val="00D65CA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f0">
    <w:name w:val="Body Text"/>
    <w:basedOn w:val="a"/>
    <w:link w:val="af1"/>
    <w:rsid w:val="00EC0C87"/>
    <w:pPr>
      <w:jc w:val="both"/>
    </w:pPr>
    <w:rPr>
      <w:rFonts w:ascii="Times New Roman" w:eastAsia="新細明體" w:hAnsi="Times New Roman" w:cs="Times New Roman"/>
      <w:sz w:val="28"/>
      <w:szCs w:val="20"/>
    </w:rPr>
  </w:style>
  <w:style w:type="character" w:customStyle="1" w:styleId="af1">
    <w:name w:val="本文 字元"/>
    <w:basedOn w:val="a0"/>
    <w:link w:val="af0"/>
    <w:rsid w:val="00EC0C87"/>
    <w:rPr>
      <w:rFonts w:ascii="Times New Roman" w:eastAsia="新細明體" w:hAnsi="Times New Roman" w:cs="Times New Roman"/>
      <w:sz w:val="28"/>
      <w:szCs w:val="20"/>
    </w:rPr>
  </w:style>
  <w:style w:type="character" w:styleId="af2">
    <w:name w:val="Emphasis"/>
    <w:basedOn w:val="a0"/>
    <w:uiPriority w:val="20"/>
    <w:qFormat/>
    <w:rsid w:val="00BB197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9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13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46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71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31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58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FB629A-A922-47F0-9A80-BB3F43DFD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4</Pages>
  <Words>334</Words>
  <Characters>1908</Characters>
  <Application>Microsoft Office Word</Application>
  <DocSecurity>0</DocSecurity>
  <Lines>15</Lines>
  <Paragraphs>4</Paragraphs>
  <ScaleCrop>false</ScaleCrop>
  <Company>EDB</Company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LI, Kit-chuen</dc:creator>
  <cp:keywords/>
  <dc:description/>
  <cp:lastModifiedBy>LI, Kit-chuen</cp:lastModifiedBy>
  <cp:revision>455</cp:revision>
  <cp:lastPrinted>2019-07-24T02:24:00Z</cp:lastPrinted>
  <dcterms:created xsi:type="dcterms:W3CDTF">2019-07-08T01:26:00Z</dcterms:created>
  <dcterms:modified xsi:type="dcterms:W3CDTF">2019-09-03T02:35:00Z</dcterms:modified>
</cp:coreProperties>
</file>